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98E7" w14:textId="77777777" w:rsidR="00F9557A" w:rsidRPr="00714534" w:rsidRDefault="00F9557A" w:rsidP="00F9557A">
      <w:pPr>
        <w:spacing w:line="276" w:lineRule="auto"/>
        <w:ind w:right="720"/>
        <w:rPr>
          <w:rFonts w:ascii="Garamond" w:hAnsi="Garamond"/>
          <w:sz w:val="26"/>
          <w:szCs w:val="26"/>
        </w:rPr>
      </w:pPr>
      <w:r w:rsidRPr="00714534">
        <w:rPr>
          <w:rFonts w:ascii="Garamond" w:hAnsi="Garamond"/>
          <w:noProof/>
          <w:sz w:val="26"/>
          <w:szCs w:val="26"/>
        </w:rPr>
        <w:drawing>
          <wp:inline distT="0" distB="0" distL="0" distR="0" wp14:anchorId="7A1FF872" wp14:editId="378B382F">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5F60C8B5" w14:textId="77777777" w:rsidR="00F9557A" w:rsidRPr="00714534" w:rsidRDefault="00F9557A" w:rsidP="00F9557A">
      <w:pPr>
        <w:spacing w:line="276" w:lineRule="auto"/>
        <w:ind w:right="720"/>
        <w:rPr>
          <w:rFonts w:ascii="Garamond" w:hAnsi="Garamond"/>
          <w:sz w:val="26"/>
          <w:szCs w:val="26"/>
        </w:rPr>
      </w:pPr>
    </w:p>
    <w:p w14:paraId="1F00AC16" w14:textId="26AD885C" w:rsidR="00F9557A" w:rsidRPr="00AB530C" w:rsidRDefault="00F9557A" w:rsidP="00F9557A">
      <w:pPr>
        <w:pStyle w:val="Body"/>
        <w:rPr>
          <w:rFonts w:ascii="Garamond" w:hAnsi="Garamond"/>
          <w:b/>
          <w:bCs/>
          <w:sz w:val="26"/>
          <w:szCs w:val="26"/>
        </w:rPr>
      </w:pPr>
      <w:r w:rsidRPr="00AB530C">
        <w:rPr>
          <w:rFonts w:ascii="Garamond" w:hAnsi="Garamond"/>
          <w:b/>
          <w:bCs/>
          <w:sz w:val="26"/>
          <w:szCs w:val="26"/>
        </w:rPr>
        <w:t xml:space="preserve">Epiphany </w:t>
      </w:r>
      <w:r>
        <w:rPr>
          <w:rFonts w:ascii="Garamond" w:hAnsi="Garamond"/>
          <w:b/>
          <w:bCs/>
          <w:sz w:val="26"/>
          <w:szCs w:val="26"/>
        </w:rPr>
        <w:t>1</w:t>
      </w:r>
      <w:r w:rsidRPr="00AB530C">
        <w:rPr>
          <w:rFonts w:ascii="Garamond" w:hAnsi="Garamond"/>
          <w:b/>
          <w:bCs/>
          <w:sz w:val="26"/>
          <w:szCs w:val="26"/>
        </w:rPr>
        <w:t xml:space="preserve"> (A)</w:t>
      </w:r>
      <w:r w:rsidR="004E353B">
        <w:rPr>
          <w:rFonts w:ascii="Garamond" w:hAnsi="Garamond"/>
          <w:b/>
          <w:bCs/>
          <w:sz w:val="26"/>
          <w:szCs w:val="26"/>
        </w:rPr>
        <w:t xml:space="preserve"> – The Baptism of Our Lord</w:t>
      </w:r>
    </w:p>
    <w:p w14:paraId="77D683C8" w14:textId="77777777" w:rsidR="00F9557A" w:rsidRPr="00AB530C" w:rsidRDefault="00F9557A" w:rsidP="00F9557A">
      <w:pPr>
        <w:pStyle w:val="Body"/>
        <w:rPr>
          <w:rFonts w:ascii="Garamond" w:hAnsi="Garamond"/>
          <w:b/>
          <w:bCs/>
          <w:sz w:val="26"/>
          <w:szCs w:val="26"/>
        </w:rPr>
      </w:pPr>
      <w:r w:rsidRPr="00AB530C">
        <w:rPr>
          <w:rFonts w:ascii="Garamond" w:hAnsi="Garamond"/>
          <w:b/>
          <w:bCs/>
          <w:sz w:val="26"/>
          <w:szCs w:val="26"/>
        </w:rPr>
        <w:t xml:space="preserve">January </w:t>
      </w:r>
      <w:r>
        <w:rPr>
          <w:rFonts w:ascii="Garamond" w:hAnsi="Garamond"/>
          <w:b/>
          <w:bCs/>
          <w:sz w:val="26"/>
          <w:szCs w:val="26"/>
        </w:rPr>
        <w:t>11</w:t>
      </w:r>
      <w:r w:rsidRPr="00AB530C">
        <w:rPr>
          <w:rFonts w:ascii="Garamond" w:hAnsi="Garamond"/>
          <w:b/>
          <w:bCs/>
          <w:sz w:val="26"/>
          <w:szCs w:val="26"/>
        </w:rPr>
        <w:t>, 2026</w:t>
      </w:r>
    </w:p>
    <w:p w14:paraId="7B8A8DE8" w14:textId="77777777" w:rsidR="00F9557A" w:rsidRPr="00714534" w:rsidRDefault="00F9557A" w:rsidP="00F9557A">
      <w:pPr>
        <w:pStyle w:val="Body"/>
        <w:rPr>
          <w:rFonts w:ascii="Garamond" w:hAnsi="Garamond"/>
          <w:sz w:val="26"/>
          <w:szCs w:val="26"/>
        </w:rPr>
      </w:pPr>
    </w:p>
    <w:p w14:paraId="0D730009" w14:textId="77777777" w:rsidR="00F9557A" w:rsidRPr="00714534" w:rsidRDefault="00F9557A" w:rsidP="00F9557A">
      <w:pPr>
        <w:pStyle w:val="Body"/>
        <w:rPr>
          <w:rFonts w:ascii="Garamond" w:hAnsi="Garamond"/>
          <w:sz w:val="26"/>
          <w:szCs w:val="26"/>
        </w:rPr>
      </w:pPr>
    </w:p>
    <w:p w14:paraId="7B230F62" w14:textId="22D2A322" w:rsidR="00F9557A" w:rsidRDefault="00F9557A" w:rsidP="00F9557A">
      <w:pPr>
        <w:pStyle w:val="Body"/>
        <w:rPr>
          <w:rFonts w:ascii="Garamond" w:hAnsi="Garamond"/>
          <w:sz w:val="26"/>
          <w:szCs w:val="26"/>
        </w:rPr>
      </w:pPr>
      <w:r w:rsidRPr="00714534">
        <w:rPr>
          <w:rFonts w:ascii="Garamond" w:hAnsi="Garamond"/>
          <w:b/>
          <w:bCs/>
          <w:sz w:val="26"/>
          <w:szCs w:val="26"/>
        </w:rPr>
        <w:t>RCL:</w:t>
      </w:r>
      <w:r w:rsidRPr="00714534">
        <w:rPr>
          <w:rFonts w:ascii="Garamond" w:hAnsi="Garamond"/>
          <w:sz w:val="26"/>
          <w:szCs w:val="26"/>
        </w:rPr>
        <w:t xml:space="preserve"> </w:t>
      </w:r>
      <w:r w:rsidRPr="00F9557A">
        <w:rPr>
          <w:rFonts w:ascii="Garamond" w:hAnsi="Garamond"/>
          <w:sz w:val="26"/>
          <w:szCs w:val="26"/>
        </w:rPr>
        <w:t>Isaiah 42:1-9</w:t>
      </w:r>
      <w:r w:rsidRPr="00294A8E">
        <w:rPr>
          <w:rFonts w:ascii="Garamond" w:hAnsi="Garamond"/>
          <w:sz w:val="26"/>
          <w:szCs w:val="26"/>
        </w:rPr>
        <w:t xml:space="preserve">; </w:t>
      </w:r>
      <w:r w:rsidRPr="00F9557A">
        <w:rPr>
          <w:rFonts w:ascii="Garamond" w:hAnsi="Garamond"/>
          <w:sz w:val="26"/>
          <w:szCs w:val="26"/>
        </w:rPr>
        <w:t>Psalm 29</w:t>
      </w:r>
      <w:r>
        <w:rPr>
          <w:rFonts w:ascii="Garamond" w:hAnsi="Garamond"/>
          <w:sz w:val="26"/>
          <w:szCs w:val="26"/>
        </w:rPr>
        <w:t xml:space="preserve">; </w:t>
      </w:r>
      <w:r w:rsidRPr="00F9557A">
        <w:rPr>
          <w:rFonts w:ascii="Garamond" w:hAnsi="Garamond"/>
          <w:b/>
          <w:bCs/>
          <w:sz w:val="26"/>
          <w:szCs w:val="26"/>
        </w:rPr>
        <w:t>Acts 10:34–43</w:t>
      </w:r>
      <w:r w:rsidRPr="00294A8E">
        <w:rPr>
          <w:rFonts w:ascii="Garamond" w:hAnsi="Garamond"/>
          <w:b/>
          <w:bCs/>
          <w:sz w:val="26"/>
          <w:szCs w:val="26"/>
        </w:rPr>
        <w:t xml:space="preserve">; </w:t>
      </w:r>
      <w:r w:rsidRPr="00F9557A">
        <w:rPr>
          <w:rFonts w:ascii="Garamond" w:hAnsi="Garamond"/>
          <w:sz w:val="26"/>
          <w:szCs w:val="26"/>
        </w:rPr>
        <w:t>Matthew 3:13-17</w:t>
      </w:r>
    </w:p>
    <w:p w14:paraId="0B8CB00B" w14:textId="77777777" w:rsidR="00F9557A" w:rsidRPr="00714534" w:rsidRDefault="00F9557A" w:rsidP="00F9557A">
      <w:pPr>
        <w:pStyle w:val="Body"/>
        <w:rPr>
          <w:rFonts w:ascii="Garamond" w:hAnsi="Garamond"/>
          <w:b/>
          <w:bCs/>
          <w:sz w:val="26"/>
          <w:szCs w:val="26"/>
        </w:rPr>
      </w:pPr>
    </w:p>
    <w:p w14:paraId="0B121FCF" w14:textId="77777777" w:rsidR="00F9557A" w:rsidRPr="00714534" w:rsidRDefault="00F9557A" w:rsidP="00F9557A">
      <w:pPr>
        <w:spacing w:line="276" w:lineRule="auto"/>
        <w:rPr>
          <w:rFonts w:ascii="Garamond" w:hAnsi="Garamond"/>
          <w:b/>
          <w:sz w:val="26"/>
          <w:szCs w:val="26"/>
        </w:rPr>
      </w:pPr>
    </w:p>
    <w:p w14:paraId="515B0FC1" w14:textId="77777777" w:rsidR="00F9557A" w:rsidRDefault="00F9557A" w:rsidP="00F9557A">
      <w:pPr>
        <w:rPr>
          <w:rFonts w:ascii="Garamond" w:hAnsi="Garamond" w:cs="Times New Roman"/>
          <w:b/>
          <w:bCs/>
          <w:sz w:val="26"/>
          <w:szCs w:val="26"/>
        </w:rPr>
      </w:pPr>
      <w:r w:rsidRPr="00714534">
        <w:rPr>
          <w:rFonts w:ascii="Garamond" w:hAnsi="Garamond" w:cs="Times New Roman"/>
          <w:b/>
          <w:bCs/>
          <w:sz w:val="26"/>
          <w:szCs w:val="26"/>
        </w:rPr>
        <w:t xml:space="preserve">Opening Prayer | </w:t>
      </w:r>
    </w:p>
    <w:p w14:paraId="0148D9E5" w14:textId="77777777" w:rsidR="004060A6" w:rsidRPr="00714534" w:rsidRDefault="004060A6" w:rsidP="00F9557A">
      <w:pPr>
        <w:rPr>
          <w:rFonts w:ascii="Garamond" w:hAnsi="Garamond" w:cs="Times New Roman"/>
          <w:b/>
          <w:bCs/>
          <w:sz w:val="26"/>
          <w:szCs w:val="26"/>
        </w:rPr>
      </w:pPr>
    </w:p>
    <w:p w14:paraId="7ADCBB66" w14:textId="6FF7C65C" w:rsidR="00F9557A" w:rsidRPr="00A82466" w:rsidRDefault="00F573A2" w:rsidP="00F9557A">
      <w:pPr>
        <w:rPr>
          <w:rFonts w:ascii="Garamond" w:hAnsi="Garamond" w:cs="Times New Roman"/>
          <w:sz w:val="26"/>
          <w:szCs w:val="26"/>
        </w:rPr>
      </w:pPr>
      <w:r w:rsidRPr="00F573A2">
        <w:rPr>
          <w:rFonts w:ascii="Garamond" w:hAnsi="Garamond" w:cs="Times New Roman"/>
          <w:sz w:val="26"/>
          <w:szCs w:val="26"/>
        </w:rPr>
        <w:t>Father in heaven, who at the baptism of Jesus in the River Jordan proclaimed him your beloved Son and anointed him with the Holy Spirit: Grant that all who are baptized into his Name may keep the covenant they have made, and boldly confess him as Lord and Savior; who with you and the Holy Spirit lives and reigns, one God, in glory everlasting.</w:t>
      </w:r>
      <w:r>
        <w:rPr>
          <w:rFonts w:ascii="Garamond" w:hAnsi="Garamond" w:cs="Times New Roman"/>
          <w:sz w:val="26"/>
          <w:szCs w:val="26"/>
        </w:rPr>
        <w:t xml:space="preserve"> </w:t>
      </w:r>
      <w:r w:rsidRPr="00F573A2">
        <w:rPr>
          <w:rFonts w:ascii="Garamond" w:hAnsi="Garamond" w:cs="Times New Roman"/>
          <w:i/>
          <w:iCs/>
          <w:sz w:val="26"/>
          <w:szCs w:val="26"/>
        </w:rPr>
        <w:t>A</w:t>
      </w:r>
      <w:r w:rsidR="00F9557A" w:rsidRPr="00A82466">
        <w:rPr>
          <w:rFonts w:ascii="Garamond" w:hAnsi="Garamond" w:cs="Times New Roman"/>
          <w:i/>
          <w:iCs/>
          <w:sz w:val="26"/>
          <w:szCs w:val="26"/>
        </w:rPr>
        <w:t>men.</w:t>
      </w:r>
    </w:p>
    <w:p w14:paraId="010E4453" w14:textId="77777777" w:rsidR="00F9557A" w:rsidRPr="00714534" w:rsidRDefault="00F9557A" w:rsidP="00F9557A">
      <w:pPr>
        <w:rPr>
          <w:rFonts w:ascii="Garamond" w:hAnsi="Garamond" w:cs="Times New Roman"/>
          <w:sz w:val="26"/>
          <w:szCs w:val="26"/>
        </w:rPr>
      </w:pPr>
    </w:p>
    <w:p w14:paraId="1B5FD8D4" w14:textId="77777777" w:rsidR="00F9557A" w:rsidRPr="00714534" w:rsidRDefault="00F9557A" w:rsidP="00F9557A">
      <w:pPr>
        <w:rPr>
          <w:rFonts w:ascii="Garamond" w:hAnsi="Garamond" w:cs="Times New Roman"/>
          <w:b/>
          <w:bCs/>
          <w:sz w:val="26"/>
          <w:szCs w:val="26"/>
        </w:rPr>
      </w:pPr>
      <w:r w:rsidRPr="00714534">
        <w:rPr>
          <w:rFonts w:ascii="Garamond" w:hAnsi="Garamond" w:cs="Times New Roman"/>
          <w:b/>
          <w:bCs/>
          <w:sz w:val="26"/>
          <w:szCs w:val="26"/>
        </w:rPr>
        <w:t xml:space="preserve">Context | </w:t>
      </w:r>
    </w:p>
    <w:p w14:paraId="470E0B18" w14:textId="77777777" w:rsidR="00F9557A" w:rsidRPr="00714534" w:rsidRDefault="00F9557A" w:rsidP="00F9557A">
      <w:pPr>
        <w:rPr>
          <w:rFonts w:ascii="Garamond" w:hAnsi="Garamond" w:cs="Times New Roman"/>
          <w:b/>
          <w:bCs/>
          <w:sz w:val="26"/>
          <w:szCs w:val="26"/>
        </w:rPr>
      </w:pPr>
    </w:p>
    <w:p w14:paraId="5E0C4ABF" w14:textId="406BB7CE" w:rsidR="00CE1661" w:rsidRDefault="00CE1661" w:rsidP="00CE1661">
      <w:pPr>
        <w:rPr>
          <w:rFonts w:ascii="Garamond" w:hAnsi="Garamond" w:cs="Times New Roman"/>
          <w:sz w:val="26"/>
          <w:szCs w:val="26"/>
        </w:rPr>
      </w:pPr>
      <w:r w:rsidRPr="00CE1661">
        <w:rPr>
          <w:rFonts w:ascii="Garamond" w:hAnsi="Garamond" w:cs="Times New Roman"/>
          <w:sz w:val="26"/>
          <w:szCs w:val="26"/>
        </w:rPr>
        <w:t>The First Sunday after the Epiphany holds two themes together: revelation and baptism. Epiphany proclaims that God’s glory is not hidden or reserved but revealed—made visible in Jesus Christ for the life of the world. The Baptism of Our Lord continues that revelation by showing what kind of Messiah Jesus is: the beloved Son, Spirit-anointed and sent not for a select few, but for all.</w:t>
      </w:r>
    </w:p>
    <w:p w14:paraId="3E308184" w14:textId="77777777" w:rsidR="00CE1661" w:rsidRPr="00CE1661" w:rsidRDefault="00CE1661" w:rsidP="00CE1661">
      <w:pPr>
        <w:rPr>
          <w:rFonts w:ascii="Garamond" w:hAnsi="Garamond" w:cs="Times New Roman"/>
          <w:sz w:val="26"/>
          <w:szCs w:val="26"/>
        </w:rPr>
      </w:pPr>
    </w:p>
    <w:p w14:paraId="189C59E1" w14:textId="41570BAB" w:rsidR="00CE1661" w:rsidRDefault="00CE1661" w:rsidP="00CE1661">
      <w:pPr>
        <w:rPr>
          <w:rFonts w:ascii="Garamond" w:hAnsi="Garamond" w:cs="Times New Roman"/>
          <w:sz w:val="26"/>
          <w:szCs w:val="26"/>
        </w:rPr>
      </w:pPr>
      <w:r w:rsidRPr="00CE1661">
        <w:rPr>
          <w:rFonts w:ascii="Garamond" w:hAnsi="Garamond" w:cs="Times New Roman"/>
          <w:sz w:val="26"/>
          <w:szCs w:val="26"/>
        </w:rPr>
        <w:t>Acts 10:34</w:t>
      </w:r>
      <w:r w:rsidR="004060A6">
        <w:rPr>
          <w:rFonts w:ascii="Garamond" w:hAnsi="Garamond" w:cs="Times New Roman"/>
          <w:sz w:val="26"/>
          <w:szCs w:val="26"/>
        </w:rPr>
        <w:t>-</w:t>
      </w:r>
      <w:r w:rsidRPr="00CE1661">
        <w:rPr>
          <w:rFonts w:ascii="Garamond" w:hAnsi="Garamond" w:cs="Times New Roman"/>
          <w:sz w:val="26"/>
          <w:szCs w:val="26"/>
        </w:rPr>
        <w:t xml:space="preserve">43 </w:t>
      </w:r>
      <w:r w:rsidR="004060A6">
        <w:rPr>
          <w:rFonts w:ascii="Garamond" w:hAnsi="Garamond" w:cs="Times New Roman"/>
          <w:sz w:val="26"/>
          <w:szCs w:val="26"/>
        </w:rPr>
        <w:t xml:space="preserve">marks </w:t>
      </w:r>
      <w:r w:rsidRPr="00CE1661">
        <w:rPr>
          <w:rFonts w:ascii="Garamond" w:hAnsi="Garamond" w:cs="Times New Roman"/>
          <w:sz w:val="26"/>
          <w:szCs w:val="26"/>
        </w:rPr>
        <w:t xml:space="preserve">a decisive moment in </w:t>
      </w:r>
      <w:r w:rsidR="004060A6">
        <w:rPr>
          <w:rFonts w:ascii="Garamond" w:hAnsi="Garamond" w:cs="Times New Roman"/>
          <w:sz w:val="26"/>
          <w:szCs w:val="26"/>
        </w:rPr>
        <w:t>the</w:t>
      </w:r>
      <w:r w:rsidRPr="00CE1661">
        <w:rPr>
          <w:rFonts w:ascii="Garamond" w:hAnsi="Garamond" w:cs="Times New Roman"/>
          <w:sz w:val="26"/>
          <w:szCs w:val="26"/>
        </w:rPr>
        <w:t xml:space="preserve"> unfolding</w:t>
      </w:r>
      <w:r w:rsidR="004060A6">
        <w:rPr>
          <w:rFonts w:ascii="Garamond" w:hAnsi="Garamond" w:cs="Times New Roman"/>
          <w:sz w:val="26"/>
          <w:szCs w:val="26"/>
        </w:rPr>
        <w:t xml:space="preserve"> of this revelation</w:t>
      </w:r>
      <w:r w:rsidRPr="00CE1661">
        <w:rPr>
          <w:rFonts w:ascii="Garamond" w:hAnsi="Garamond" w:cs="Times New Roman"/>
          <w:sz w:val="26"/>
          <w:szCs w:val="26"/>
        </w:rPr>
        <w:t xml:space="preserve">. </w:t>
      </w:r>
      <w:r w:rsidR="00C94BBC">
        <w:rPr>
          <w:rFonts w:ascii="Garamond" w:hAnsi="Garamond" w:cs="Times New Roman"/>
          <w:sz w:val="26"/>
          <w:szCs w:val="26"/>
        </w:rPr>
        <w:t xml:space="preserve">The apostle </w:t>
      </w:r>
      <w:r w:rsidRPr="00CE1661">
        <w:rPr>
          <w:rFonts w:ascii="Garamond" w:hAnsi="Garamond" w:cs="Times New Roman"/>
          <w:sz w:val="26"/>
          <w:szCs w:val="26"/>
        </w:rPr>
        <w:t>Peter has arrived in Caesarea at the home of Cornelius, a Roman centurion. Cornelius is not part of Peter’s community by birth, culture, or custom. Yet God has been moving ahead of both men—through visions, messengers, and unexpected providence—s</w:t>
      </w:r>
      <w:r w:rsidR="007F7C05">
        <w:rPr>
          <w:rFonts w:ascii="Garamond" w:hAnsi="Garamond" w:cs="Times New Roman"/>
          <w:sz w:val="26"/>
          <w:szCs w:val="26"/>
        </w:rPr>
        <w:t>uch</w:t>
      </w:r>
      <w:r w:rsidRPr="00CE1661">
        <w:rPr>
          <w:rFonts w:ascii="Garamond" w:hAnsi="Garamond" w:cs="Times New Roman"/>
          <w:sz w:val="26"/>
          <w:szCs w:val="26"/>
        </w:rPr>
        <w:t xml:space="preserve"> that Peter and Cornelius end up in the same room, facing the same question: What is God revealing now?</w:t>
      </w:r>
    </w:p>
    <w:p w14:paraId="4420ED25" w14:textId="77777777" w:rsidR="000950DA" w:rsidRPr="00CE1661" w:rsidRDefault="000950DA" w:rsidP="00CE1661">
      <w:pPr>
        <w:rPr>
          <w:rFonts w:ascii="Garamond" w:hAnsi="Garamond" w:cs="Times New Roman"/>
          <w:sz w:val="26"/>
          <w:szCs w:val="26"/>
        </w:rPr>
      </w:pPr>
    </w:p>
    <w:p w14:paraId="4130D412" w14:textId="4BF5D539" w:rsidR="00CE1661" w:rsidRDefault="00CE1661" w:rsidP="00CE1661">
      <w:pPr>
        <w:rPr>
          <w:rFonts w:ascii="Garamond" w:hAnsi="Garamond" w:cs="Times New Roman"/>
          <w:sz w:val="26"/>
          <w:szCs w:val="26"/>
        </w:rPr>
      </w:pPr>
      <w:r w:rsidRPr="00CE1661">
        <w:rPr>
          <w:rFonts w:ascii="Garamond" w:hAnsi="Garamond" w:cs="Times New Roman"/>
          <w:sz w:val="26"/>
          <w:szCs w:val="26"/>
        </w:rPr>
        <w:t xml:space="preserve">Peter’s speech is one of the clearest summaries of the early Christian proclamation. It begins with God’s impartiality, moves through the life and ministry of Jesus, names his death, announces his resurrection, and ends with the promise of forgiveness. This </w:t>
      </w:r>
      <w:r w:rsidR="004A0AA7">
        <w:rPr>
          <w:rFonts w:ascii="Garamond" w:hAnsi="Garamond" w:cs="Times New Roman"/>
          <w:sz w:val="26"/>
          <w:szCs w:val="26"/>
        </w:rPr>
        <w:t xml:space="preserve">speech </w:t>
      </w:r>
      <w:r w:rsidRPr="00CE1661">
        <w:rPr>
          <w:rFonts w:ascii="Garamond" w:hAnsi="Garamond" w:cs="Times New Roman"/>
          <w:sz w:val="26"/>
          <w:szCs w:val="26"/>
        </w:rPr>
        <w:t>is not simply a history lesson; it is an Epiphany declaration. The glory of God is revealed not as private spiritual insight but as public good news: peace through Jesus Christ, the anointed one who “went about doing good,” whose life was given, whose death was real, and whose risen life continues to remake what human beings assume about who belongs.</w:t>
      </w:r>
    </w:p>
    <w:p w14:paraId="2F60AD61" w14:textId="77777777" w:rsidR="00CE1661" w:rsidRPr="00CE1661" w:rsidRDefault="00CE1661" w:rsidP="00CE1661">
      <w:pPr>
        <w:rPr>
          <w:rFonts w:ascii="Garamond" w:hAnsi="Garamond" w:cs="Times New Roman"/>
          <w:sz w:val="26"/>
          <w:szCs w:val="26"/>
        </w:rPr>
      </w:pPr>
    </w:p>
    <w:p w14:paraId="6E80DF16" w14:textId="4C95EE83" w:rsidR="00F9557A" w:rsidRDefault="00B94032" w:rsidP="00CE1661">
      <w:pPr>
        <w:rPr>
          <w:rFonts w:ascii="Garamond" w:hAnsi="Garamond" w:cs="Times New Roman"/>
          <w:sz w:val="26"/>
          <w:szCs w:val="26"/>
        </w:rPr>
      </w:pPr>
      <w:r>
        <w:rPr>
          <w:rFonts w:ascii="Garamond" w:hAnsi="Garamond" w:cs="Times New Roman"/>
          <w:sz w:val="26"/>
          <w:szCs w:val="26"/>
        </w:rPr>
        <w:t>The</w:t>
      </w:r>
      <w:r w:rsidR="00CE1661" w:rsidRPr="00CE1661">
        <w:rPr>
          <w:rFonts w:ascii="Garamond" w:hAnsi="Garamond" w:cs="Times New Roman"/>
          <w:sz w:val="26"/>
          <w:szCs w:val="26"/>
        </w:rPr>
        <w:t xml:space="preserve"> baptism narrative </w:t>
      </w:r>
      <w:r>
        <w:rPr>
          <w:rFonts w:ascii="Garamond" w:hAnsi="Garamond" w:cs="Times New Roman"/>
          <w:sz w:val="26"/>
          <w:szCs w:val="26"/>
        </w:rPr>
        <w:t xml:space="preserve">we find in </w:t>
      </w:r>
      <w:r w:rsidR="0003608D">
        <w:rPr>
          <w:rFonts w:ascii="Garamond" w:hAnsi="Garamond" w:cs="Times New Roman"/>
          <w:sz w:val="26"/>
          <w:szCs w:val="26"/>
        </w:rPr>
        <w:t xml:space="preserve">the text from Matthew appointed for today </w:t>
      </w:r>
      <w:r w:rsidR="00CE1661" w:rsidRPr="00CE1661">
        <w:rPr>
          <w:rFonts w:ascii="Garamond" w:hAnsi="Garamond" w:cs="Times New Roman"/>
          <w:sz w:val="26"/>
          <w:szCs w:val="26"/>
        </w:rPr>
        <w:t xml:space="preserve">can serve as a companion to </w:t>
      </w:r>
      <w:r w:rsidR="00110657">
        <w:rPr>
          <w:rFonts w:ascii="Garamond" w:hAnsi="Garamond" w:cs="Times New Roman"/>
          <w:sz w:val="26"/>
          <w:szCs w:val="26"/>
        </w:rPr>
        <w:t>the Acts</w:t>
      </w:r>
      <w:r w:rsidR="00CE1661" w:rsidRPr="00CE1661">
        <w:rPr>
          <w:rFonts w:ascii="Garamond" w:hAnsi="Garamond" w:cs="Times New Roman"/>
          <w:sz w:val="26"/>
          <w:szCs w:val="26"/>
        </w:rPr>
        <w:t xml:space="preserve"> passage because it echoes the same revelation in a different key</w:t>
      </w:r>
      <w:r w:rsidR="00925A9B">
        <w:rPr>
          <w:rFonts w:ascii="Garamond" w:hAnsi="Garamond" w:cs="Times New Roman"/>
          <w:sz w:val="26"/>
          <w:szCs w:val="26"/>
        </w:rPr>
        <w:t>. T</w:t>
      </w:r>
      <w:r w:rsidR="00CE1661" w:rsidRPr="00CE1661">
        <w:rPr>
          <w:rFonts w:ascii="Garamond" w:hAnsi="Garamond" w:cs="Times New Roman"/>
          <w:sz w:val="26"/>
          <w:szCs w:val="26"/>
        </w:rPr>
        <w:t xml:space="preserve">he Spirit descends, and Jesus is named as beloved. </w:t>
      </w:r>
      <w:r w:rsidR="00E3771F">
        <w:rPr>
          <w:rFonts w:ascii="Garamond" w:hAnsi="Garamond" w:cs="Times New Roman"/>
          <w:sz w:val="26"/>
          <w:szCs w:val="26"/>
        </w:rPr>
        <w:t xml:space="preserve">In Peter’s speech in </w:t>
      </w:r>
      <w:r w:rsidR="00CE1661" w:rsidRPr="00CE1661">
        <w:rPr>
          <w:rFonts w:ascii="Garamond" w:hAnsi="Garamond" w:cs="Times New Roman"/>
          <w:sz w:val="26"/>
          <w:szCs w:val="26"/>
        </w:rPr>
        <w:t>Acts</w:t>
      </w:r>
      <w:r w:rsidR="00E3771F">
        <w:rPr>
          <w:rFonts w:ascii="Garamond" w:hAnsi="Garamond" w:cs="Times New Roman"/>
          <w:sz w:val="26"/>
          <w:szCs w:val="26"/>
        </w:rPr>
        <w:t>, we see</w:t>
      </w:r>
      <w:r w:rsidR="00CE1661" w:rsidRPr="00CE1661">
        <w:rPr>
          <w:rFonts w:ascii="Garamond" w:hAnsi="Garamond" w:cs="Times New Roman"/>
          <w:sz w:val="26"/>
          <w:szCs w:val="26"/>
        </w:rPr>
        <w:t xml:space="preserve"> how that </w:t>
      </w:r>
      <w:proofErr w:type="spellStart"/>
      <w:r w:rsidR="00CE1661" w:rsidRPr="00CE1661">
        <w:rPr>
          <w:rFonts w:ascii="Garamond" w:hAnsi="Garamond" w:cs="Times New Roman"/>
          <w:sz w:val="26"/>
          <w:szCs w:val="26"/>
        </w:rPr>
        <w:t>belovedness</w:t>
      </w:r>
      <w:proofErr w:type="spellEnd"/>
      <w:r w:rsidR="005917FE">
        <w:rPr>
          <w:rFonts w:ascii="Garamond" w:hAnsi="Garamond" w:cs="Times New Roman"/>
          <w:sz w:val="26"/>
          <w:szCs w:val="26"/>
        </w:rPr>
        <w:t>—true of Jesus and us all—</w:t>
      </w:r>
      <w:r w:rsidR="00CE1661" w:rsidRPr="00CE1661">
        <w:rPr>
          <w:rFonts w:ascii="Garamond" w:hAnsi="Garamond" w:cs="Times New Roman"/>
          <w:sz w:val="26"/>
          <w:szCs w:val="26"/>
        </w:rPr>
        <w:t>becomes mission, witness, and widening mercy.</w:t>
      </w:r>
    </w:p>
    <w:p w14:paraId="60FB4D8B" w14:textId="77777777" w:rsidR="00F9557A" w:rsidRPr="00263A84" w:rsidRDefault="00F9557A" w:rsidP="00F9557A">
      <w:pPr>
        <w:rPr>
          <w:rFonts w:ascii="Garamond" w:hAnsi="Garamond" w:cs="Times New Roman"/>
          <w:sz w:val="26"/>
          <w:szCs w:val="26"/>
        </w:rPr>
      </w:pPr>
    </w:p>
    <w:p w14:paraId="23DAC5C2" w14:textId="77777777" w:rsidR="00F9557A" w:rsidRPr="00714534" w:rsidRDefault="00F9557A" w:rsidP="00F9557A">
      <w:pPr>
        <w:rPr>
          <w:rFonts w:ascii="Garamond" w:hAnsi="Garamond" w:cs="Times New Roman"/>
          <w:b/>
          <w:bCs/>
          <w:sz w:val="26"/>
          <w:szCs w:val="26"/>
        </w:rPr>
      </w:pPr>
    </w:p>
    <w:p w14:paraId="1AE16B69" w14:textId="77777777" w:rsidR="00F9557A" w:rsidRPr="00714534" w:rsidRDefault="00F9557A" w:rsidP="00F9557A">
      <w:pPr>
        <w:rPr>
          <w:rFonts w:ascii="Garamond" w:hAnsi="Garamond" w:cs="Times New Roman"/>
          <w:b/>
          <w:bCs/>
          <w:sz w:val="26"/>
          <w:szCs w:val="26"/>
        </w:rPr>
      </w:pPr>
      <w:r w:rsidRPr="00714534">
        <w:rPr>
          <w:rFonts w:ascii="Garamond" w:hAnsi="Garamond" w:cs="Times New Roman"/>
          <w:b/>
          <w:bCs/>
          <w:sz w:val="26"/>
          <w:szCs w:val="26"/>
        </w:rPr>
        <w:t xml:space="preserve">Theological Reflection | </w:t>
      </w:r>
    </w:p>
    <w:p w14:paraId="54E25D01" w14:textId="77777777" w:rsidR="00F9557A" w:rsidRPr="00714534" w:rsidRDefault="00F9557A" w:rsidP="00F9557A">
      <w:pPr>
        <w:rPr>
          <w:rFonts w:ascii="Garamond" w:hAnsi="Garamond" w:cs="Times New Roman"/>
          <w:b/>
          <w:bCs/>
          <w:sz w:val="26"/>
          <w:szCs w:val="26"/>
        </w:rPr>
      </w:pPr>
    </w:p>
    <w:p w14:paraId="48530ADA" w14:textId="51A556F2" w:rsidR="00657F27" w:rsidRDefault="00657F27" w:rsidP="00657F27">
      <w:pPr>
        <w:rPr>
          <w:rFonts w:ascii="Garamond" w:hAnsi="Garamond" w:cs="Times New Roman"/>
          <w:sz w:val="26"/>
          <w:szCs w:val="26"/>
        </w:rPr>
      </w:pPr>
      <w:r w:rsidRPr="00657F27">
        <w:rPr>
          <w:rFonts w:ascii="Garamond" w:hAnsi="Garamond" w:cs="Times New Roman"/>
          <w:sz w:val="26"/>
          <w:szCs w:val="26"/>
        </w:rPr>
        <w:t>Epiphany is the season of God’s glory being revealed—not as an abstract brightness, but as God making God’s own life and love known in Jesus Christ for the sake of the world. Acts 10:34</w:t>
      </w:r>
      <w:r w:rsidR="00C01D04">
        <w:rPr>
          <w:rFonts w:ascii="Garamond" w:hAnsi="Garamond" w:cs="Times New Roman"/>
          <w:sz w:val="26"/>
          <w:szCs w:val="26"/>
        </w:rPr>
        <w:t>-</w:t>
      </w:r>
      <w:r w:rsidRPr="00657F27">
        <w:rPr>
          <w:rFonts w:ascii="Garamond" w:hAnsi="Garamond" w:cs="Times New Roman"/>
          <w:sz w:val="26"/>
          <w:szCs w:val="26"/>
        </w:rPr>
        <w:t>43 offers a particularly grounded Epiphany moment. The “revelation” here is not a private spiritual insight or a dramatic display in the sky; it is a public unveiling of God’s heart and God’s scope. In a household where Peter would not have assumed God’s presence was waiting, the Spirit leads him to speak a sentence that clarifies everything: “God shows no partiality.”</w:t>
      </w:r>
    </w:p>
    <w:p w14:paraId="2DA90E62" w14:textId="77777777" w:rsidR="00657F27" w:rsidRPr="00657F27" w:rsidRDefault="00657F27" w:rsidP="00657F27">
      <w:pPr>
        <w:rPr>
          <w:rFonts w:ascii="Garamond" w:hAnsi="Garamond" w:cs="Times New Roman"/>
          <w:sz w:val="26"/>
          <w:szCs w:val="26"/>
        </w:rPr>
      </w:pPr>
    </w:p>
    <w:p w14:paraId="34D432CD" w14:textId="478A7418" w:rsidR="00657F27" w:rsidRDefault="00657F27" w:rsidP="00657F27">
      <w:pPr>
        <w:rPr>
          <w:rFonts w:ascii="Garamond" w:hAnsi="Garamond" w:cs="Times New Roman"/>
          <w:sz w:val="26"/>
          <w:szCs w:val="26"/>
        </w:rPr>
      </w:pPr>
      <w:r w:rsidRPr="00657F27">
        <w:rPr>
          <w:rFonts w:ascii="Garamond" w:hAnsi="Garamond" w:cs="Times New Roman"/>
          <w:sz w:val="26"/>
          <w:szCs w:val="26"/>
        </w:rPr>
        <w:t xml:space="preserve">In the flow of the story, those words are not </w:t>
      </w:r>
      <w:r w:rsidR="007B36D3">
        <w:rPr>
          <w:rFonts w:ascii="Garamond" w:hAnsi="Garamond" w:cs="Times New Roman"/>
          <w:sz w:val="26"/>
          <w:szCs w:val="26"/>
        </w:rPr>
        <w:t>some</w:t>
      </w:r>
      <w:r w:rsidRPr="00657F27">
        <w:rPr>
          <w:rFonts w:ascii="Garamond" w:hAnsi="Garamond" w:cs="Times New Roman"/>
          <w:sz w:val="26"/>
          <w:szCs w:val="26"/>
        </w:rPr>
        <w:t xml:space="preserve"> general </w:t>
      </w:r>
      <w:proofErr w:type="gramStart"/>
      <w:r w:rsidRPr="00657F27">
        <w:rPr>
          <w:rFonts w:ascii="Garamond" w:hAnsi="Garamond" w:cs="Times New Roman"/>
          <w:sz w:val="26"/>
          <w:szCs w:val="26"/>
        </w:rPr>
        <w:t>principle</w:t>
      </w:r>
      <w:proofErr w:type="gramEnd"/>
      <w:r w:rsidRPr="00657F27">
        <w:rPr>
          <w:rFonts w:ascii="Garamond" w:hAnsi="Garamond" w:cs="Times New Roman"/>
          <w:sz w:val="26"/>
          <w:szCs w:val="26"/>
        </w:rPr>
        <w:t xml:space="preserve"> offered from a </w:t>
      </w:r>
      <w:r w:rsidR="006B568C">
        <w:rPr>
          <w:rFonts w:ascii="Garamond" w:hAnsi="Garamond" w:cs="Times New Roman"/>
          <w:sz w:val="26"/>
          <w:szCs w:val="26"/>
        </w:rPr>
        <w:t xml:space="preserve">safe </w:t>
      </w:r>
      <w:r w:rsidRPr="00657F27">
        <w:rPr>
          <w:rFonts w:ascii="Garamond" w:hAnsi="Garamond" w:cs="Times New Roman"/>
          <w:sz w:val="26"/>
          <w:szCs w:val="26"/>
        </w:rPr>
        <w:t xml:space="preserve">distance. They are </w:t>
      </w:r>
      <w:r w:rsidR="00C01D04">
        <w:rPr>
          <w:rFonts w:ascii="Garamond" w:hAnsi="Garamond" w:cs="Times New Roman"/>
          <w:sz w:val="26"/>
          <w:szCs w:val="26"/>
        </w:rPr>
        <w:t xml:space="preserve">a </w:t>
      </w:r>
      <w:r w:rsidRPr="00657F27">
        <w:rPr>
          <w:rFonts w:ascii="Garamond" w:hAnsi="Garamond" w:cs="Times New Roman"/>
          <w:sz w:val="26"/>
          <w:szCs w:val="26"/>
        </w:rPr>
        <w:t>confession shaped by encounter. Peter is learning—through God’s initiative—that divine mercy is not distributed according to familiar boundaries or inherited expectations. God’s glory is revealed in the wideness of God’s welcome: “in every nation anyone who fears him and does what is right is acceptable to him.” The passage’s first theological claim, then, is not about human achievement. It is about divine generosity. God is already at work, already drawing near, already widening the circle in ways that surprise even faithful people.</w:t>
      </w:r>
    </w:p>
    <w:p w14:paraId="21DD6DE3" w14:textId="77777777" w:rsidR="00657F27" w:rsidRPr="00657F27" w:rsidRDefault="00657F27" w:rsidP="00657F27">
      <w:pPr>
        <w:rPr>
          <w:rFonts w:ascii="Garamond" w:hAnsi="Garamond" w:cs="Times New Roman"/>
          <w:sz w:val="26"/>
          <w:szCs w:val="26"/>
        </w:rPr>
      </w:pPr>
    </w:p>
    <w:p w14:paraId="4BADB8A4" w14:textId="79E07C69" w:rsidR="00657F27" w:rsidRDefault="00657F27" w:rsidP="00657F27">
      <w:pPr>
        <w:rPr>
          <w:rFonts w:ascii="Garamond" w:hAnsi="Garamond" w:cs="Times New Roman"/>
          <w:sz w:val="26"/>
          <w:szCs w:val="26"/>
        </w:rPr>
      </w:pPr>
      <w:r w:rsidRPr="00657F27">
        <w:rPr>
          <w:rFonts w:ascii="Garamond" w:hAnsi="Garamond" w:cs="Times New Roman"/>
          <w:sz w:val="26"/>
          <w:szCs w:val="26"/>
        </w:rPr>
        <w:t>From there, Peter’s testimony unfolds</w:t>
      </w:r>
      <w:r w:rsidR="00352586">
        <w:rPr>
          <w:rFonts w:ascii="Garamond" w:hAnsi="Garamond" w:cs="Times New Roman"/>
          <w:sz w:val="26"/>
          <w:szCs w:val="26"/>
        </w:rPr>
        <w:t xml:space="preserve"> </w:t>
      </w:r>
      <w:r w:rsidRPr="00657F27">
        <w:rPr>
          <w:rFonts w:ascii="Garamond" w:hAnsi="Garamond" w:cs="Times New Roman"/>
          <w:sz w:val="26"/>
          <w:szCs w:val="26"/>
        </w:rPr>
        <w:t xml:space="preserve">the content of </w:t>
      </w:r>
      <w:r w:rsidR="006725FB">
        <w:rPr>
          <w:rFonts w:ascii="Garamond" w:hAnsi="Garamond" w:cs="Times New Roman"/>
          <w:sz w:val="26"/>
          <w:szCs w:val="26"/>
        </w:rPr>
        <w:t>this</w:t>
      </w:r>
      <w:r w:rsidRPr="00657F27">
        <w:rPr>
          <w:rFonts w:ascii="Garamond" w:hAnsi="Garamond" w:cs="Times New Roman"/>
          <w:sz w:val="26"/>
          <w:szCs w:val="26"/>
        </w:rPr>
        <w:t xml:space="preserve"> revelation: “the message of peace…through Jesus Christ—he is Lord of all.” Peace in Acts is not merely inner calm. It is God’s reconciling action that restores what is fractured. This peace is proclaimed through Christ and grounded in the confession that Jesus is “Lord of all.” That short phrase refuses a small gospel. It signals that Jesus is not simply a local teacher or a private spiritual option. The </w:t>
      </w:r>
      <w:r w:rsidR="00352586">
        <w:rPr>
          <w:rFonts w:ascii="Garamond" w:hAnsi="Garamond" w:cs="Times New Roman"/>
          <w:sz w:val="26"/>
          <w:szCs w:val="26"/>
        </w:rPr>
        <w:t>O</w:t>
      </w:r>
      <w:r w:rsidRPr="00657F27">
        <w:rPr>
          <w:rFonts w:ascii="Garamond" w:hAnsi="Garamond" w:cs="Times New Roman"/>
          <w:sz w:val="26"/>
          <w:szCs w:val="26"/>
        </w:rPr>
        <w:t xml:space="preserve">ne revealed at the Jordan and proclaimed in Acts is the </w:t>
      </w:r>
      <w:r w:rsidR="00352586">
        <w:rPr>
          <w:rFonts w:ascii="Garamond" w:hAnsi="Garamond" w:cs="Times New Roman"/>
          <w:sz w:val="26"/>
          <w:szCs w:val="26"/>
        </w:rPr>
        <w:t>O</w:t>
      </w:r>
      <w:r w:rsidRPr="00657F27">
        <w:rPr>
          <w:rFonts w:ascii="Garamond" w:hAnsi="Garamond" w:cs="Times New Roman"/>
          <w:sz w:val="26"/>
          <w:szCs w:val="26"/>
        </w:rPr>
        <w:t>ne through whom God intends wholeness for the world.</w:t>
      </w:r>
    </w:p>
    <w:p w14:paraId="4DB27EB4" w14:textId="77777777" w:rsidR="00657F27" w:rsidRPr="00657F27" w:rsidRDefault="00657F27" w:rsidP="00657F27">
      <w:pPr>
        <w:rPr>
          <w:rFonts w:ascii="Garamond" w:hAnsi="Garamond" w:cs="Times New Roman"/>
          <w:sz w:val="26"/>
          <w:szCs w:val="26"/>
        </w:rPr>
      </w:pPr>
    </w:p>
    <w:p w14:paraId="62914112" w14:textId="6BC144EE" w:rsidR="00657F27" w:rsidRDefault="00657F27" w:rsidP="00657F27">
      <w:pPr>
        <w:rPr>
          <w:rFonts w:ascii="Garamond" w:hAnsi="Garamond" w:cs="Times New Roman"/>
          <w:sz w:val="26"/>
          <w:szCs w:val="26"/>
        </w:rPr>
      </w:pPr>
      <w:r w:rsidRPr="00657F27">
        <w:rPr>
          <w:rFonts w:ascii="Garamond" w:hAnsi="Garamond" w:cs="Times New Roman"/>
          <w:sz w:val="26"/>
          <w:szCs w:val="26"/>
        </w:rPr>
        <w:t>Peter’s summary centers on Jesus’ Spirit-anointed life: “God anointed Jesus of Nazareth with the Holy Spirit and with power…he went about doing good and healing all who were oppressed.” The glory being revealed in Epiphany takes a particular shape here</w:t>
      </w:r>
      <w:r w:rsidR="00ED544E">
        <w:rPr>
          <w:rFonts w:ascii="Garamond" w:hAnsi="Garamond" w:cs="Times New Roman"/>
          <w:sz w:val="26"/>
          <w:szCs w:val="26"/>
        </w:rPr>
        <w:t xml:space="preserve"> in Peter’s words</w:t>
      </w:r>
      <w:r w:rsidRPr="00657F27">
        <w:rPr>
          <w:rFonts w:ascii="Garamond" w:hAnsi="Garamond" w:cs="Times New Roman"/>
          <w:sz w:val="26"/>
          <w:szCs w:val="26"/>
        </w:rPr>
        <w:t xml:space="preserve">. It is not described as spectacle or domination; it is revealed in compassion, liberation, and restoring mercy. The Spirit’s anointing leads Jesus toward the hurting and </w:t>
      </w:r>
      <w:r w:rsidR="00F02E09">
        <w:rPr>
          <w:rFonts w:ascii="Garamond" w:hAnsi="Garamond" w:cs="Times New Roman"/>
          <w:sz w:val="26"/>
          <w:szCs w:val="26"/>
        </w:rPr>
        <w:t>those</w:t>
      </w:r>
      <w:r w:rsidRPr="00657F27">
        <w:rPr>
          <w:rFonts w:ascii="Garamond" w:hAnsi="Garamond" w:cs="Times New Roman"/>
          <w:sz w:val="26"/>
          <w:szCs w:val="26"/>
        </w:rPr>
        <w:t xml:space="preserve"> held</w:t>
      </w:r>
      <w:r w:rsidR="00F02E09">
        <w:rPr>
          <w:rFonts w:ascii="Garamond" w:hAnsi="Garamond" w:cs="Times New Roman"/>
          <w:sz w:val="26"/>
          <w:szCs w:val="26"/>
        </w:rPr>
        <w:t xml:space="preserve"> </w:t>
      </w:r>
      <w:r w:rsidRPr="00657F27">
        <w:rPr>
          <w:rFonts w:ascii="Garamond" w:hAnsi="Garamond" w:cs="Times New Roman"/>
          <w:sz w:val="26"/>
          <w:szCs w:val="26"/>
        </w:rPr>
        <w:t>down. Epiphany light, in this passage, is healing light—brightness that draws near</w:t>
      </w:r>
      <w:r w:rsidR="00CF3B2D">
        <w:rPr>
          <w:rFonts w:ascii="Garamond" w:hAnsi="Garamond" w:cs="Times New Roman"/>
          <w:sz w:val="26"/>
          <w:szCs w:val="26"/>
        </w:rPr>
        <w:t>,</w:t>
      </w:r>
      <w:r w:rsidRPr="00657F27">
        <w:rPr>
          <w:rFonts w:ascii="Garamond" w:hAnsi="Garamond" w:cs="Times New Roman"/>
          <w:sz w:val="26"/>
          <w:szCs w:val="26"/>
        </w:rPr>
        <w:t xml:space="preserve"> rather than blinding from a distance.</w:t>
      </w:r>
    </w:p>
    <w:p w14:paraId="2F40591F" w14:textId="77777777" w:rsidR="00657F27" w:rsidRPr="00657F27" w:rsidRDefault="00657F27" w:rsidP="00657F27">
      <w:pPr>
        <w:rPr>
          <w:rFonts w:ascii="Garamond" w:hAnsi="Garamond" w:cs="Times New Roman"/>
          <w:sz w:val="26"/>
          <w:szCs w:val="26"/>
        </w:rPr>
      </w:pPr>
    </w:p>
    <w:p w14:paraId="797A330A" w14:textId="5EFEBB42" w:rsidR="00657F27" w:rsidRDefault="00657F27" w:rsidP="00657F27">
      <w:pPr>
        <w:rPr>
          <w:rFonts w:ascii="Garamond" w:hAnsi="Garamond" w:cs="Times New Roman"/>
          <w:sz w:val="26"/>
          <w:szCs w:val="26"/>
        </w:rPr>
      </w:pPr>
      <w:r w:rsidRPr="00657F27">
        <w:rPr>
          <w:rFonts w:ascii="Garamond" w:hAnsi="Garamond" w:cs="Times New Roman"/>
          <w:sz w:val="26"/>
          <w:szCs w:val="26"/>
        </w:rPr>
        <w:t xml:space="preserve">The passage also refuses to soften the gospel by skipping over the cross. Peter speaks plainly: “they put him to death by hanging him on a tree.” Christian faith does not deny the world’s capacity for violence or injustice; it confesses that God enters the world as it is and takes </w:t>
      </w:r>
      <w:r w:rsidR="00067E0D">
        <w:rPr>
          <w:rFonts w:ascii="Garamond" w:hAnsi="Garamond" w:cs="Times New Roman"/>
          <w:sz w:val="26"/>
          <w:szCs w:val="26"/>
        </w:rPr>
        <w:t>all</w:t>
      </w:r>
      <w:r w:rsidRPr="00657F27">
        <w:rPr>
          <w:rFonts w:ascii="Garamond" w:hAnsi="Garamond" w:cs="Times New Roman"/>
          <w:sz w:val="26"/>
          <w:szCs w:val="26"/>
        </w:rPr>
        <w:t xml:space="preserve"> wounds seriously. Yet the story does not end in death: “God raised him on the third day.” Resurrection is presented as God’s decisive reversal of death’s claim. And the risen Christ is not described as a rumor or an idea, but as someone encountered</w:t>
      </w:r>
      <w:r w:rsidR="00EF069D">
        <w:rPr>
          <w:rFonts w:ascii="Garamond" w:hAnsi="Garamond" w:cs="Times New Roman"/>
          <w:sz w:val="26"/>
          <w:szCs w:val="26"/>
        </w:rPr>
        <w:t xml:space="preserve">: </w:t>
      </w:r>
      <w:r w:rsidRPr="00657F27">
        <w:rPr>
          <w:rFonts w:ascii="Garamond" w:hAnsi="Garamond" w:cs="Times New Roman"/>
          <w:sz w:val="26"/>
          <w:szCs w:val="26"/>
        </w:rPr>
        <w:t>seen by witnesses, known in real time, sharing meals. God’s glory is revealed as life stronger than death and communion stronger than fear.</w:t>
      </w:r>
    </w:p>
    <w:p w14:paraId="0747EBBF" w14:textId="77777777" w:rsidR="00657F27" w:rsidRPr="00657F27" w:rsidRDefault="00657F27" w:rsidP="00657F27">
      <w:pPr>
        <w:rPr>
          <w:rFonts w:ascii="Garamond" w:hAnsi="Garamond" w:cs="Times New Roman"/>
          <w:sz w:val="26"/>
          <w:szCs w:val="26"/>
        </w:rPr>
      </w:pPr>
    </w:p>
    <w:p w14:paraId="60050F3A" w14:textId="48328BA0" w:rsidR="00657F27" w:rsidRDefault="00657F27" w:rsidP="00657F27">
      <w:pPr>
        <w:rPr>
          <w:rFonts w:ascii="Garamond" w:hAnsi="Garamond" w:cs="Times New Roman"/>
          <w:sz w:val="26"/>
          <w:szCs w:val="26"/>
        </w:rPr>
      </w:pPr>
      <w:r w:rsidRPr="00657F27">
        <w:rPr>
          <w:rFonts w:ascii="Garamond" w:hAnsi="Garamond" w:cs="Times New Roman"/>
          <w:sz w:val="26"/>
          <w:szCs w:val="26"/>
        </w:rPr>
        <w:t>Finally, Peter names the church’s role within this revelation: “he commanded us to preach…and to testify.” Testimony is not triumphalism. It is not control. It is faithful speech and faithful living</w:t>
      </w:r>
      <w:r w:rsidR="0048277B">
        <w:rPr>
          <w:rFonts w:ascii="Garamond" w:hAnsi="Garamond" w:cs="Times New Roman"/>
          <w:sz w:val="26"/>
          <w:szCs w:val="26"/>
        </w:rPr>
        <w:t>,</w:t>
      </w:r>
      <w:r w:rsidRPr="00657F27">
        <w:rPr>
          <w:rFonts w:ascii="Garamond" w:hAnsi="Garamond" w:cs="Times New Roman"/>
          <w:sz w:val="26"/>
          <w:szCs w:val="26"/>
        </w:rPr>
        <w:t xml:space="preserve"> shaped by what has been seen and received. In Acts 10, the Spirit is already expanding Peter’s sense of where testimony belongs</w:t>
      </w:r>
      <w:r w:rsidR="0048277B">
        <w:rPr>
          <w:rFonts w:ascii="Garamond" w:hAnsi="Garamond" w:cs="Times New Roman"/>
          <w:sz w:val="26"/>
          <w:szCs w:val="26"/>
        </w:rPr>
        <w:t xml:space="preserve"> and how it operates</w:t>
      </w:r>
      <w:r w:rsidRPr="00657F27">
        <w:rPr>
          <w:rFonts w:ascii="Garamond" w:hAnsi="Garamond" w:cs="Times New Roman"/>
          <w:sz w:val="26"/>
          <w:szCs w:val="26"/>
        </w:rPr>
        <w:t xml:space="preserve">. </w:t>
      </w:r>
      <w:r w:rsidR="008A10D5">
        <w:rPr>
          <w:rFonts w:ascii="Garamond" w:hAnsi="Garamond" w:cs="Times New Roman"/>
          <w:sz w:val="26"/>
          <w:szCs w:val="26"/>
        </w:rPr>
        <w:t>W</w:t>
      </w:r>
      <w:r w:rsidRPr="00657F27">
        <w:rPr>
          <w:rFonts w:ascii="Garamond" w:hAnsi="Garamond" w:cs="Times New Roman"/>
          <w:sz w:val="26"/>
          <w:szCs w:val="26"/>
        </w:rPr>
        <w:t xml:space="preserve">itness </w:t>
      </w:r>
      <w:r w:rsidR="008A10D5">
        <w:rPr>
          <w:rFonts w:ascii="Garamond" w:hAnsi="Garamond" w:cs="Times New Roman"/>
          <w:sz w:val="26"/>
          <w:szCs w:val="26"/>
        </w:rPr>
        <w:t>must</w:t>
      </w:r>
      <w:r w:rsidRPr="00657F27">
        <w:rPr>
          <w:rFonts w:ascii="Garamond" w:hAnsi="Garamond" w:cs="Times New Roman"/>
          <w:sz w:val="26"/>
          <w:szCs w:val="26"/>
        </w:rPr>
        <w:t xml:space="preserve"> not remain in familiar rooms; it is spoken in unexpected households, among people previously imagined as “outside.” </w:t>
      </w:r>
      <w:r w:rsidR="008A10D5">
        <w:rPr>
          <w:rFonts w:ascii="Garamond" w:hAnsi="Garamond" w:cs="Times New Roman"/>
          <w:sz w:val="26"/>
          <w:szCs w:val="26"/>
        </w:rPr>
        <w:t>This</w:t>
      </w:r>
      <w:r w:rsidRPr="00657F27">
        <w:rPr>
          <w:rFonts w:ascii="Garamond" w:hAnsi="Garamond" w:cs="Times New Roman"/>
          <w:sz w:val="26"/>
          <w:szCs w:val="26"/>
        </w:rPr>
        <w:t xml:space="preserve"> expansion is part of the Epiphany gift: God’s glory is revealed precisely where human beings assumed it would not be.</w:t>
      </w:r>
    </w:p>
    <w:p w14:paraId="4280E3DE" w14:textId="77777777" w:rsidR="00657F27" w:rsidRPr="00657F27" w:rsidRDefault="00657F27" w:rsidP="00657F27">
      <w:pPr>
        <w:rPr>
          <w:rFonts w:ascii="Garamond" w:hAnsi="Garamond" w:cs="Times New Roman"/>
          <w:sz w:val="26"/>
          <w:szCs w:val="26"/>
        </w:rPr>
      </w:pPr>
    </w:p>
    <w:p w14:paraId="326AFB9A" w14:textId="720E1809" w:rsidR="008D4810" w:rsidRDefault="00657F27" w:rsidP="00657F27">
      <w:pPr>
        <w:rPr>
          <w:rFonts w:ascii="Garamond" w:hAnsi="Garamond" w:cs="Times New Roman"/>
          <w:sz w:val="26"/>
          <w:szCs w:val="26"/>
        </w:rPr>
      </w:pPr>
      <w:r w:rsidRPr="00657F27">
        <w:rPr>
          <w:rFonts w:ascii="Garamond" w:hAnsi="Garamond" w:cs="Times New Roman"/>
          <w:sz w:val="26"/>
          <w:szCs w:val="26"/>
        </w:rPr>
        <w:lastRenderedPageBreak/>
        <w:t xml:space="preserve">The speech ends with </w:t>
      </w:r>
      <w:r w:rsidR="0060653F">
        <w:rPr>
          <w:rFonts w:ascii="Garamond" w:hAnsi="Garamond" w:cs="Times New Roman"/>
          <w:sz w:val="26"/>
          <w:szCs w:val="26"/>
        </w:rPr>
        <w:t xml:space="preserve">a </w:t>
      </w:r>
      <w:r w:rsidRPr="00657F27">
        <w:rPr>
          <w:rFonts w:ascii="Garamond" w:hAnsi="Garamond" w:cs="Times New Roman"/>
          <w:sz w:val="26"/>
          <w:szCs w:val="26"/>
        </w:rPr>
        <w:t xml:space="preserve">promise: “everyone who believes in him receives forgiveness of sins through his name.” Forgiveness here </w:t>
      </w:r>
      <w:r w:rsidR="00070D7F">
        <w:rPr>
          <w:rFonts w:ascii="Garamond" w:hAnsi="Garamond" w:cs="Times New Roman"/>
          <w:sz w:val="26"/>
          <w:szCs w:val="26"/>
        </w:rPr>
        <w:t>means</w:t>
      </w:r>
      <w:r w:rsidRPr="00657F27">
        <w:rPr>
          <w:rFonts w:ascii="Garamond" w:hAnsi="Garamond" w:cs="Times New Roman"/>
          <w:sz w:val="26"/>
          <w:szCs w:val="26"/>
        </w:rPr>
        <w:t xml:space="preserve"> release into new life and restored relationship. </w:t>
      </w:r>
    </w:p>
    <w:p w14:paraId="23CAF026" w14:textId="77777777" w:rsidR="008D4810" w:rsidRDefault="008D4810" w:rsidP="00657F27">
      <w:pPr>
        <w:rPr>
          <w:rFonts w:ascii="Garamond" w:hAnsi="Garamond" w:cs="Times New Roman"/>
          <w:sz w:val="26"/>
          <w:szCs w:val="26"/>
        </w:rPr>
      </w:pPr>
    </w:p>
    <w:p w14:paraId="3C01383B" w14:textId="2518137A" w:rsidR="00F9557A" w:rsidRDefault="00657F27" w:rsidP="00657F27">
      <w:pPr>
        <w:rPr>
          <w:rFonts w:ascii="Garamond" w:hAnsi="Garamond" w:cs="Times New Roman"/>
          <w:sz w:val="26"/>
          <w:szCs w:val="26"/>
        </w:rPr>
      </w:pPr>
      <w:r w:rsidRPr="00657F27">
        <w:rPr>
          <w:rFonts w:ascii="Garamond" w:hAnsi="Garamond" w:cs="Times New Roman"/>
          <w:sz w:val="26"/>
          <w:szCs w:val="26"/>
        </w:rPr>
        <w:t xml:space="preserve">On the </w:t>
      </w:r>
      <w:r w:rsidR="008D4810">
        <w:rPr>
          <w:rFonts w:ascii="Garamond" w:hAnsi="Garamond" w:cs="Times New Roman"/>
          <w:sz w:val="26"/>
          <w:szCs w:val="26"/>
        </w:rPr>
        <w:t xml:space="preserve">feast of the </w:t>
      </w:r>
      <w:r w:rsidRPr="00657F27">
        <w:rPr>
          <w:rFonts w:ascii="Garamond" w:hAnsi="Garamond" w:cs="Times New Roman"/>
          <w:sz w:val="26"/>
          <w:szCs w:val="26"/>
        </w:rPr>
        <w:t xml:space="preserve">Baptism of Our Lord, this </w:t>
      </w:r>
      <w:r w:rsidR="008D4810">
        <w:rPr>
          <w:rFonts w:ascii="Garamond" w:hAnsi="Garamond" w:cs="Times New Roman"/>
          <w:sz w:val="26"/>
          <w:szCs w:val="26"/>
        </w:rPr>
        <w:t xml:space="preserve">promise </w:t>
      </w:r>
      <w:r w:rsidRPr="00657F27">
        <w:rPr>
          <w:rFonts w:ascii="Garamond" w:hAnsi="Garamond" w:cs="Times New Roman"/>
          <w:sz w:val="26"/>
          <w:szCs w:val="26"/>
        </w:rPr>
        <w:t xml:space="preserve">can be heard as the church’s steady invitation: </w:t>
      </w:r>
      <w:r w:rsidR="008D4810">
        <w:rPr>
          <w:rFonts w:ascii="Garamond" w:hAnsi="Garamond" w:cs="Times New Roman"/>
          <w:sz w:val="26"/>
          <w:szCs w:val="26"/>
        </w:rPr>
        <w:t>T</w:t>
      </w:r>
      <w:r w:rsidRPr="00657F27">
        <w:rPr>
          <w:rFonts w:ascii="Garamond" w:hAnsi="Garamond" w:cs="Times New Roman"/>
          <w:sz w:val="26"/>
          <w:szCs w:val="26"/>
        </w:rPr>
        <w:t xml:space="preserve">he beloved Son is revealed for the many, the Spirit is given for the healing of the world, and the gospel’s reach is </w:t>
      </w:r>
      <w:r w:rsidR="009570A0">
        <w:rPr>
          <w:rFonts w:ascii="Garamond" w:hAnsi="Garamond" w:cs="Times New Roman"/>
          <w:sz w:val="26"/>
          <w:szCs w:val="26"/>
        </w:rPr>
        <w:t xml:space="preserve">shown to be </w:t>
      </w:r>
      <w:r w:rsidRPr="00657F27">
        <w:rPr>
          <w:rFonts w:ascii="Garamond" w:hAnsi="Garamond" w:cs="Times New Roman"/>
          <w:sz w:val="26"/>
          <w:szCs w:val="26"/>
        </w:rPr>
        <w:t>as wide as God’s mercy.</w:t>
      </w:r>
    </w:p>
    <w:p w14:paraId="032CB1C6" w14:textId="77777777" w:rsidR="00B95A8A" w:rsidRPr="00714534" w:rsidRDefault="00B95A8A" w:rsidP="00657F27">
      <w:pPr>
        <w:rPr>
          <w:rFonts w:ascii="Garamond" w:hAnsi="Garamond" w:cs="Times New Roman"/>
          <w:sz w:val="26"/>
          <w:szCs w:val="26"/>
        </w:rPr>
      </w:pPr>
    </w:p>
    <w:p w14:paraId="15D70A40" w14:textId="77777777" w:rsidR="00F9557A" w:rsidRPr="00714534" w:rsidRDefault="00F9557A" w:rsidP="00F9557A">
      <w:pPr>
        <w:rPr>
          <w:rFonts w:ascii="Garamond" w:hAnsi="Garamond" w:cs="Times New Roman"/>
          <w:b/>
          <w:bCs/>
          <w:sz w:val="26"/>
          <w:szCs w:val="26"/>
        </w:rPr>
      </w:pPr>
      <w:r w:rsidRPr="00714534">
        <w:rPr>
          <w:rFonts w:ascii="Garamond" w:hAnsi="Garamond" w:cs="Times New Roman"/>
          <w:b/>
          <w:bCs/>
          <w:sz w:val="26"/>
          <w:szCs w:val="26"/>
        </w:rPr>
        <w:t xml:space="preserve">Reflection Questions | </w:t>
      </w:r>
    </w:p>
    <w:p w14:paraId="75B0F26B" w14:textId="77777777" w:rsidR="00F9557A" w:rsidRPr="00714534" w:rsidRDefault="00F9557A" w:rsidP="00F9557A">
      <w:pPr>
        <w:rPr>
          <w:rFonts w:ascii="Garamond" w:hAnsi="Garamond" w:cs="Times New Roman"/>
          <w:sz w:val="26"/>
          <w:szCs w:val="26"/>
        </w:rPr>
      </w:pPr>
    </w:p>
    <w:p w14:paraId="3FD33833" w14:textId="44D0BFF3" w:rsidR="00B95A8A" w:rsidRPr="00B95A8A" w:rsidRDefault="00B95A8A" w:rsidP="00B95A8A">
      <w:pPr>
        <w:pStyle w:val="ListParagraph"/>
        <w:numPr>
          <w:ilvl w:val="0"/>
          <w:numId w:val="2"/>
        </w:numPr>
        <w:rPr>
          <w:rFonts w:ascii="Garamond" w:hAnsi="Garamond" w:cs="Times New Roman"/>
          <w:sz w:val="26"/>
          <w:szCs w:val="26"/>
          <w:lang w:val="en"/>
        </w:rPr>
      </w:pPr>
      <w:r w:rsidRPr="00B95A8A">
        <w:rPr>
          <w:rFonts w:ascii="Garamond" w:hAnsi="Garamond" w:cs="Times New Roman"/>
          <w:sz w:val="26"/>
          <w:szCs w:val="26"/>
          <w:lang w:val="en"/>
        </w:rPr>
        <w:t xml:space="preserve">Epiphany is a season of revelation. What does Acts 10 reveal </w:t>
      </w:r>
      <w:r w:rsidR="00EF6CFE">
        <w:rPr>
          <w:rFonts w:ascii="Garamond" w:hAnsi="Garamond" w:cs="Times New Roman"/>
          <w:sz w:val="26"/>
          <w:szCs w:val="26"/>
          <w:lang w:val="en"/>
        </w:rPr>
        <w:t xml:space="preserve">to you </w:t>
      </w:r>
      <w:r w:rsidRPr="00B95A8A">
        <w:rPr>
          <w:rFonts w:ascii="Garamond" w:hAnsi="Garamond" w:cs="Times New Roman"/>
          <w:sz w:val="26"/>
          <w:szCs w:val="26"/>
          <w:lang w:val="en"/>
        </w:rPr>
        <w:t>about God’s character</w:t>
      </w:r>
      <w:r w:rsidR="00EF6CFE">
        <w:rPr>
          <w:rFonts w:ascii="Garamond" w:hAnsi="Garamond" w:cs="Times New Roman"/>
          <w:sz w:val="26"/>
          <w:szCs w:val="26"/>
          <w:lang w:val="en"/>
        </w:rPr>
        <w:t>? How</w:t>
      </w:r>
      <w:r w:rsidRPr="00B95A8A">
        <w:rPr>
          <w:rFonts w:ascii="Garamond" w:hAnsi="Garamond" w:cs="Times New Roman"/>
          <w:sz w:val="26"/>
          <w:szCs w:val="26"/>
          <w:lang w:val="en"/>
        </w:rPr>
        <w:t xml:space="preserve"> is that revelation good news</w:t>
      </w:r>
      <w:r w:rsidR="00EF6CFE">
        <w:rPr>
          <w:rFonts w:ascii="Garamond" w:hAnsi="Garamond" w:cs="Times New Roman"/>
          <w:sz w:val="26"/>
          <w:szCs w:val="26"/>
          <w:lang w:val="en"/>
        </w:rPr>
        <w:t xml:space="preserve"> for us</w:t>
      </w:r>
      <w:r w:rsidRPr="00B95A8A">
        <w:rPr>
          <w:rFonts w:ascii="Garamond" w:hAnsi="Garamond" w:cs="Times New Roman"/>
          <w:sz w:val="26"/>
          <w:szCs w:val="26"/>
          <w:lang w:val="en"/>
        </w:rPr>
        <w:t>?</w:t>
      </w:r>
    </w:p>
    <w:p w14:paraId="251FC895" w14:textId="76BB8DBC" w:rsidR="00B95A8A" w:rsidRPr="00B95A8A" w:rsidRDefault="00B95A8A" w:rsidP="00B95A8A">
      <w:pPr>
        <w:pStyle w:val="ListParagraph"/>
        <w:numPr>
          <w:ilvl w:val="0"/>
          <w:numId w:val="2"/>
        </w:numPr>
        <w:rPr>
          <w:rFonts w:ascii="Garamond" w:hAnsi="Garamond" w:cs="Times New Roman"/>
          <w:sz w:val="26"/>
          <w:szCs w:val="26"/>
          <w:lang w:val="en"/>
        </w:rPr>
      </w:pPr>
      <w:r w:rsidRPr="00B95A8A">
        <w:rPr>
          <w:rFonts w:ascii="Garamond" w:hAnsi="Garamond" w:cs="Times New Roman"/>
          <w:sz w:val="26"/>
          <w:szCs w:val="26"/>
          <w:lang w:val="en"/>
        </w:rPr>
        <w:t>Peter describes Jesus as Spirit-anointed</w:t>
      </w:r>
      <w:r w:rsidR="00242F20">
        <w:rPr>
          <w:rFonts w:ascii="Garamond" w:hAnsi="Garamond" w:cs="Times New Roman"/>
          <w:sz w:val="26"/>
          <w:szCs w:val="26"/>
          <w:lang w:val="en"/>
        </w:rPr>
        <w:t>,</w:t>
      </w:r>
      <w:r w:rsidRPr="00B95A8A">
        <w:rPr>
          <w:rFonts w:ascii="Garamond" w:hAnsi="Garamond" w:cs="Times New Roman"/>
          <w:sz w:val="26"/>
          <w:szCs w:val="26"/>
          <w:lang w:val="en"/>
        </w:rPr>
        <w:t xml:space="preserve"> devoted to doing good and healing op</w:t>
      </w:r>
      <w:r w:rsidR="006065AC">
        <w:rPr>
          <w:rFonts w:ascii="Garamond" w:hAnsi="Garamond" w:cs="Times New Roman"/>
          <w:sz w:val="26"/>
          <w:szCs w:val="26"/>
          <w:lang w:val="en"/>
        </w:rPr>
        <w:t>p</w:t>
      </w:r>
      <w:r w:rsidRPr="00B95A8A">
        <w:rPr>
          <w:rFonts w:ascii="Garamond" w:hAnsi="Garamond" w:cs="Times New Roman"/>
          <w:sz w:val="26"/>
          <w:szCs w:val="26"/>
          <w:lang w:val="en"/>
        </w:rPr>
        <w:t xml:space="preserve">ression. Where might that shape of divine </w:t>
      </w:r>
      <w:r w:rsidR="00242F20">
        <w:rPr>
          <w:rFonts w:ascii="Garamond" w:hAnsi="Garamond" w:cs="Times New Roman"/>
          <w:sz w:val="26"/>
          <w:szCs w:val="26"/>
          <w:lang w:val="en"/>
        </w:rPr>
        <w:t>presence</w:t>
      </w:r>
      <w:r w:rsidRPr="00B95A8A">
        <w:rPr>
          <w:rFonts w:ascii="Garamond" w:hAnsi="Garamond" w:cs="Times New Roman"/>
          <w:sz w:val="26"/>
          <w:szCs w:val="26"/>
          <w:lang w:val="en"/>
        </w:rPr>
        <w:t xml:space="preserve"> be most needed in the world right now?</w:t>
      </w:r>
    </w:p>
    <w:p w14:paraId="4F5EBD9E" w14:textId="77777777" w:rsidR="00B95A8A" w:rsidRPr="00B95A8A" w:rsidRDefault="00B95A8A" w:rsidP="00B95A8A">
      <w:pPr>
        <w:pStyle w:val="ListParagraph"/>
        <w:numPr>
          <w:ilvl w:val="0"/>
          <w:numId w:val="2"/>
        </w:numPr>
        <w:rPr>
          <w:rFonts w:ascii="Garamond" w:hAnsi="Garamond" w:cs="Times New Roman"/>
          <w:sz w:val="26"/>
          <w:szCs w:val="26"/>
          <w:lang w:val="en"/>
        </w:rPr>
      </w:pPr>
      <w:r w:rsidRPr="00B95A8A">
        <w:rPr>
          <w:rFonts w:ascii="Garamond" w:hAnsi="Garamond" w:cs="Times New Roman"/>
          <w:sz w:val="26"/>
          <w:szCs w:val="26"/>
          <w:lang w:val="en"/>
        </w:rPr>
        <w:t>What is the difference between witness and winning? How does this passage guide the church toward testimony that is truthful and humble?</w:t>
      </w:r>
    </w:p>
    <w:p w14:paraId="009D26CD" w14:textId="463127FB" w:rsidR="00B95A8A" w:rsidRPr="00B95A8A" w:rsidRDefault="00B95A8A" w:rsidP="00B95A8A">
      <w:pPr>
        <w:pStyle w:val="ListParagraph"/>
        <w:numPr>
          <w:ilvl w:val="0"/>
          <w:numId w:val="2"/>
        </w:numPr>
        <w:rPr>
          <w:rFonts w:ascii="Garamond" w:hAnsi="Garamond" w:cs="Times New Roman"/>
          <w:sz w:val="26"/>
          <w:szCs w:val="26"/>
          <w:lang w:val="en"/>
        </w:rPr>
      </w:pPr>
      <w:r w:rsidRPr="00B95A8A">
        <w:rPr>
          <w:rFonts w:ascii="Garamond" w:hAnsi="Garamond" w:cs="Times New Roman"/>
          <w:sz w:val="26"/>
          <w:szCs w:val="26"/>
          <w:lang w:val="en"/>
        </w:rPr>
        <w:t xml:space="preserve">Peter’s first words (“God shows no partiality”) come in an unexpected household. </w:t>
      </w:r>
      <w:r w:rsidR="00242F20">
        <w:rPr>
          <w:rFonts w:ascii="Garamond" w:hAnsi="Garamond" w:cs="Times New Roman"/>
          <w:sz w:val="26"/>
          <w:szCs w:val="26"/>
          <w:lang w:val="en"/>
        </w:rPr>
        <w:t xml:space="preserve">What surprising </w:t>
      </w:r>
      <w:proofErr w:type="spellStart"/>
      <w:r w:rsidR="00242F20">
        <w:rPr>
          <w:rFonts w:ascii="Garamond" w:hAnsi="Garamond" w:cs="Times New Roman"/>
          <w:sz w:val="26"/>
          <w:szCs w:val="26"/>
          <w:lang w:val="en"/>
        </w:rPr>
        <w:t>places</w:t>
      </w:r>
      <w:proofErr w:type="spellEnd"/>
      <w:r w:rsidRPr="00B95A8A">
        <w:rPr>
          <w:rFonts w:ascii="Garamond" w:hAnsi="Garamond" w:cs="Times New Roman"/>
          <w:sz w:val="26"/>
          <w:szCs w:val="26"/>
          <w:lang w:val="en"/>
        </w:rPr>
        <w:t xml:space="preserve"> might God be revealing the wideness of mercy today?</w:t>
      </w:r>
      <w:r w:rsidR="00242F20">
        <w:rPr>
          <w:rFonts w:ascii="Garamond" w:hAnsi="Garamond" w:cs="Times New Roman"/>
          <w:sz w:val="26"/>
          <w:szCs w:val="26"/>
          <w:lang w:val="en"/>
        </w:rPr>
        <w:t xml:space="preserve"> What unexpected places are we called to enter and testify?</w:t>
      </w:r>
    </w:p>
    <w:p w14:paraId="27E63621" w14:textId="193DEB11" w:rsidR="00B95A8A" w:rsidRPr="00B95A8A" w:rsidRDefault="00CD4750" w:rsidP="00B95A8A">
      <w:pPr>
        <w:pStyle w:val="ListParagraph"/>
        <w:numPr>
          <w:ilvl w:val="0"/>
          <w:numId w:val="2"/>
        </w:numPr>
        <w:rPr>
          <w:rFonts w:ascii="Garamond" w:hAnsi="Garamond" w:cs="Times New Roman"/>
          <w:sz w:val="26"/>
          <w:szCs w:val="26"/>
          <w:lang w:val="en"/>
        </w:rPr>
      </w:pPr>
      <w:r>
        <w:rPr>
          <w:rFonts w:ascii="Garamond" w:hAnsi="Garamond" w:cs="Times New Roman"/>
          <w:sz w:val="26"/>
          <w:szCs w:val="26"/>
          <w:lang w:val="en"/>
        </w:rPr>
        <w:t>What</w:t>
      </w:r>
      <w:r w:rsidR="00B95A8A" w:rsidRPr="00B95A8A">
        <w:rPr>
          <w:rFonts w:ascii="Garamond" w:hAnsi="Garamond" w:cs="Times New Roman"/>
          <w:sz w:val="26"/>
          <w:szCs w:val="26"/>
          <w:lang w:val="en"/>
        </w:rPr>
        <w:t xml:space="preserve"> does the promise of forgiveness </w:t>
      </w:r>
      <w:r>
        <w:rPr>
          <w:rFonts w:ascii="Garamond" w:hAnsi="Garamond" w:cs="Times New Roman"/>
          <w:sz w:val="26"/>
          <w:szCs w:val="26"/>
          <w:lang w:val="en"/>
        </w:rPr>
        <w:t>hold</w:t>
      </w:r>
      <w:r w:rsidR="00B95A8A" w:rsidRPr="00B95A8A">
        <w:rPr>
          <w:rFonts w:ascii="Garamond" w:hAnsi="Garamond" w:cs="Times New Roman"/>
          <w:sz w:val="26"/>
          <w:szCs w:val="26"/>
          <w:lang w:val="en"/>
        </w:rPr>
        <w:t xml:space="preserve"> in this passage: comfort, freedom, new beginning, restored belonging—or something else?</w:t>
      </w:r>
    </w:p>
    <w:p w14:paraId="78CF0FA0" w14:textId="77777777" w:rsidR="00F9557A" w:rsidRDefault="00F9557A" w:rsidP="00F9557A">
      <w:pPr>
        <w:rPr>
          <w:rFonts w:ascii="Garamond" w:hAnsi="Garamond" w:cs="Times New Roman"/>
          <w:sz w:val="26"/>
          <w:szCs w:val="26"/>
          <w:lang w:val="en"/>
        </w:rPr>
      </w:pPr>
    </w:p>
    <w:p w14:paraId="3A975D98" w14:textId="77777777" w:rsidR="00F9557A" w:rsidRPr="00714534" w:rsidRDefault="00F9557A" w:rsidP="00F9557A">
      <w:pPr>
        <w:rPr>
          <w:rFonts w:ascii="Garamond" w:hAnsi="Garamond" w:cs="Times New Roman"/>
          <w:b/>
          <w:bCs/>
          <w:sz w:val="26"/>
          <w:szCs w:val="26"/>
        </w:rPr>
      </w:pPr>
      <w:r w:rsidRPr="00714534">
        <w:rPr>
          <w:rFonts w:ascii="Garamond" w:hAnsi="Garamond" w:cs="Times New Roman"/>
          <w:b/>
          <w:bCs/>
          <w:sz w:val="26"/>
          <w:szCs w:val="26"/>
        </w:rPr>
        <w:t xml:space="preserve">Faith in Practice | </w:t>
      </w:r>
    </w:p>
    <w:p w14:paraId="5BEE5C6B" w14:textId="77777777" w:rsidR="00F9557A" w:rsidRPr="00714534" w:rsidRDefault="00F9557A" w:rsidP="00F9557A">
      <w:pPr>
        <w:rPr>
          <w:rFonts w:ascii="Garamond" w:hAnsi="Garamond" w:cs="Times New Roman"/>
          <w:b/>
          <w:bCs/>
          <w:sz w:val="26"/>
          <w:szCs w:val="26"/>
        </w:rPr>
      </w:pPr>
    </w:p>
    <w:p w14:paraId="0E749D8E" w14:textId="785B2847" w:rsidR="00F9557A" w:rsidRDefault="00B95A8A" w:rsidP="00F9557A">
      <w:pPr>
        <w:rPr>
          <w:rFonts w:ascii="Garamond" w:hAnsi="Garamond" w:cs="Times New Roman"/>
          <w:sz w:val="26"/>
          <w:szCs w:val="26"/>
          <w:lang w:val="en"/>
        </w:rPr>
      </w:pPr>
      <w:r w:rsidRPr="00B95A8A">
        <w:rPr>
          <w:rFonts w:ascii="Garamond" w:hAnsi="Garamond" w:cs="Times New Roman"/>
          <w:sz w:val="26"/>
          <w:szCs w:val="26"/>
          <w:lang w:val="en"/>
        </w:rPr>
        <w:t>Practice Epiphany attention this week</w:t>
      </w:r>
      <w:r w:rsidR="00E512D9">
        <w:rPr>
          <w:rFonts w:ascii="Garamond" w:hAnsi="Garamond" w:cs="Times New Roman"/>
          <w:sz w:val="26"/>
          <w:szCs w:val="26"/>
          <w:lang w:val="en"/>
        </w:rPr>
        <w:t>. No</w:t>
      </w:r>
      <w:r w:rsidRPr="00B95A8A">
        <w:rPr>
          <w:rFonts w:ascii="Garamond" w:hAnsi="Garamond" w:cs="Times New Roman"/>
          <w:sz w:val="26"/>
          <w:szCs w:val="26"/>
          <w:lang w:val="en"/>
        </w:rPr>
        <w:t>tice where God’s glory appears</w:t>
      </w:r>
      <w:r w:rsidR="00E512D9">
        <w:rPr>
          <w:rFonts w:ascii="Garamond" w:hAnsi="Garamond" w:cs="Times New Roman"/>
          <w:sz w:val="26"/>
          <w:szCs w:val="26"/>
          <w:lang w:val="en"/>
        </w:rPr>
        <w:t>, following</w:t>
      </w:r>
      <w:r w:rsidRPr="00B95A8A">
        <w:rPr>
          <w:rFonts w:ascii="Garamond" w:hAnsi="Garamond" w:cs="Times New Roman"/>
          <w:sz w:val="26"/>
          <w:szCs w:val="26"/>
          <w:lang w:val="en"/>
        </w:rPr>
        <w:t xml:space="preserve"> the pattern Acts </w:t>
      </w:r>
      <w:proofErr w:type="gramStart"/>
      <w:r w:rsidRPr="00B95A8A">
        <w:rPr>
          <w:rFonts w:ascii="Garamond" w:hAnsi="Garamond" w:cs="Times New Roman"/>
          <w:sz w:val="26"/>
          <w:szCs w:val="26"/>
          <w:lang w:val="en"/>
        </w:rPr>
        <w:t>describes</w:t>
      </w:r>
      <w:r w:rsidR="00E512D9">
        <w:rPr>
          <w:rFonts w:ascii="Garamond" w:hAnsi="Garamond" w:cs="Times New Roman"/>
          <w:sz w:val="26"/>
          <w:szCs w:val="26"/>
          <w:lang w:val="en"/>
        </w:rPr>
        <w:t>:</w:t>
      </w:r>
      <w:proofErr w:type="gramEnd"/>
      <w:r w:rsidR="00E512D9">
        <w:rPr>
          <w:rFonts w:ascii="Garamond" w:hAnsi="Garamond" w:cs="Times New Roman"/>
          <w:sz w:val="26"/>
          <w:szCs w:val="26"/>
          <w:lang w:val="en"/>
        </w:rPr>
        <w:t xml:space="preserve"> </w:t>
      </w:r>
      <w:r w:rsidRPr="00B95A8A">
        <w:rPr>
          <w:rFonts w:ascii="Garamond" w:hAnsi="Garamond" w:cs="Times New Roman"/>
          <w:sz w:val="26"/>
          <w:szCs w:val="26"/>
          <w:lang w:val="en"/>
        </w:rPr>
        <w:t xml:space="preserve">peace, mercy, healing, and widened welcome. Each day, offer a brief prayer asking for eyes to recognize Christ at work in ordinary places. Then choose one small act that reflects the passage’s </w:t>
      </w:r>
      <w:r w:rsidR="0073214F">
        <w:rPr>
          <w:rFonts w:ascii="Garamond" w:hAnsi="Garamond" w:cs="Times New Roman"/>
          <w:sz w:val="26"/>
          <w:szCs w:val="26"/>
          <w:lang w:val="en"/>
        </w:rPr>
        <w:t>revelation</w:t>
      </w:r>
      <w:r w:rsidRPr="00B95A8A">
        <w:rPr>
          <w:rFonts w:ascii="Garamond" w:hAnsi="Garamond" w:cs="Times New Roman"/>
          <w:sz w:val="26"/>
          <w:szCs w:val="26"/>
          <w:lang w:val="en"/>
        </w:rPr>
        <w:t xml:space="preserve"> of glory</w:t>
      </w:r>
      <w:r w:rsidR="0073214F">
        <w:rPr>
          <w:rFonts w:ascii="Garamond" w:hAnsi="Garamond" w:cs="Times New Roman"/>
          <w:sz w:val="26"/>
          <w:szCs w:val="26"/>
          <w:lang w:val="en"/>
        </w:rPr>
        <w:t>’s shape</w:t>
      </w:r>
      <w:r w:rsidRPr="00B95A8A">
        <w:rPr>
          <w:rFonts w:ascii="Garamond" w:hAnsi="Garamond" w:cs="Times New Roman"/>
          <w:sz w:val="26"/>
          <w:szCs w:val="26"/>
          <w:lang w:val="en"/>
        </w:rPr>
        <w:t>—an act of reconciliation, a concrete kindness, or a listening presence that helps someone experience dignity and peace.</w:t>
      </w:r>
    </w:p>
    <w:p w14:paraId="4D75A255" w14:textId="77777777" w:rsidR="00B95A8A" w:rsidRDefault="00B95A8A" w:rsidP="00F9557A">
      <w:pPr>
        <w:rPr>
          <w:rFonts w:ascii="Garamond" w:hAnsi="Garamond"/>
          <w:b/>
          <w:bCs/>
          <w:i/>
          <w:iCs/>
          <w:sz w:val="26"/>
          <w:szCs w:val="26"/>
        </w:rPr>
      </w:pPr>
    </w:p>
    <w:p w14:paraId="7554996D" w14:textId="614DF0B9" w:rsidR="00F9557A" w:rsidRPr="00D040A2" w:rsidRDefault="00584722" w:rsidP="00D040A2">
      <w:pPr>
        <w:rPr>
          <w:rFonts w:ascii="Garamond" w:hAnsi="Garamond"/>
          <w:i/>
          <w:iCs/>
          <w:sz w:val="26"/>
          <w:szCs w:val="26"/>
        </w:rPr>
      </w:pPr>
      <w:r>
        <w:rPr>
          <w:rFonts w:ascii="Garamond" w:hAnsi="Garamond"/>
          <w:b/>
          <w:bCs/>
          <w:i/>
          <w:iCs/>
          <w:sz w:val="26"/>
          <w:szCs w:val="26"/>
        </w:rPr>
        <w:t>T</w:t>
      </w:r>
      <w:r w:rsidRPr="00584722">
        <w:rPr>
          <w:rFonts w:ascii="Garamond" w:hAnsi="Garamond"/>
          <w:b/>
          <w:bCs/>
          <w:i/>
          <w:iCs/>
          <w:sz w:val="26"/>
          <w:szCs w:val="26"/>
        </w:rPr>
        <w:t>he</w:t>
      </w:r>
      <w:r w:rsidRPr="00584722">
        <w:rPr>
          <w:rFonts w:ascii="Garamond" w:hAnsi="Garamond"/>
          <w:b/>
          <w:bCs/>
          <w:i/>
          <w:iCs/>
          <w:sz w:val="26"/>
          <w:szCs w:val="26"/>
        </w:rPr>
        <w:t xml:space="preserve"> </w:t>
      </w:r>
      <w:r w:rsidRPr="00584722">
        <w:rPr>
          <w:rFonts w:ascii="Garamond" w:hAnsi="Garamond"/>
          <w:b/>
          <w:bCs/>
          <w:i/>
          <w:iCs/>
          <w:sz w:val="26"/>
          <w:szCs w:val="26"/>
        </w:rPr>
        <w:t>Rev. Quincy Hall</w:t>
      </w:r>
      <w:r w:rsidRPr="00584722">
        <w:rPr>
          <w:rFonts w:ascii="Garamond" w:hAnsi="Garamond"/>
          <w:i/>
          <w:iCs/>
          <w:sz w:val="26"/>
          <w:szCs w:val="26"/>
        </w:rPr>
        <w:t xml:space="preserve"> is a seminarian and transitional deacon in the</w:t>
      </w:r>
      <w:r>
        <w:rPr>
          <w:rFonts w:ascii="Garamond" w:hAnsi="Garamond"/>
          <w:i/>
          <w:iCs/>
          <w:sz w:val="26"/>
          <w:szCs w:val="26"/>
        </w:rPr>
        <w:t xml:space="preserve"> </w:t>
      </w:r>
      <w:r w:rsidRPr="00584722">
        <w:rPr>
          <w:rFonts w:ascii="Garamond" w:hAnsi="Garamond"/>
          <w:i/>
          <w:iCs/>
          <w:sz w:val="26"/>
          <w:szCs w:val="26"/>
        </w:rPr>
        <w:t>Episcopal Diocese of Alabama, discerning a call to parish ministry</w:t>
      </w:r>
      <w:r>
        <w:rPr>
          <w:rFonts w:ascii="Garamond" w:hAnsi="Garamond"/>
          <w:i/>
          <w:iCs/>
          <w:sz w:val="26"/>
          <w:szCs w:val="26"/>
        </w:rPr>
        <w:t xml:space="preserve"> </w:t>
      </w:r>
      <w:r w:rsidRPr="00584722">
        <w:rPr>
          <w:rFonts w:ascii="Garamond" w:hAnsi="Garamond"/>
          <w:i/>
          <w:iCs/>
          <w:sz w:val="26"/>
          <w:szCs w:val="26"/>
        </w:rPr>
        <w:t xml:space="preserve">where worship shapes community and grace </w:t>
      </w:r>
      <w:proofErr w:type="gramStart"/>
      <w:r w:rsidRPr="00584722">
        <w:rPr>
          <w:rFonts w:ascii="Garamond" w:hAnsi="Garamond"/>
          <w:i/>
          <w:iCs/>
          <w:sz w:val="26"/>
          <w:szCs w:val="26"/>
        </w:rPr>
        <w:t>meets</w:t>
      </w:r>
      <w:proofErr w:type="gramEnd"/>
      <w:r w:rsidRPr="00584722">
        <w:rPr>
          <w:rFonts w:ascii="Garamond" w:hAnsi="Garamond"/>
          <w:i/>
          <w:iCs/>
          <w:sz w:val="26"/>
          <w:szCs w:val="26"/>
        </w:rPr>
        <w:t xml:space="preserve"> daily life. He</w:t>
      </w:r>
      <w:r>
        <w:rPr>
          <w:rFonts w:ascii="Garamond" w:hAnsi="Garamond"/>
          <w:i/>
          <w:iCs/>
          <w:sz w:val="26"/>
          <w:szCs w:val="26"/>
        </w:rPr>
        <w:t xml:space="preserve"> </w:t>
      </w:r>
      <w:r w:rsidRPr="00584722">
        <w:rPr>
          <w:rFonts w:ascii="Garamond" w:hAnsi="Garamond"/>
          <w:i/>
          <w:iCs/>
          <w:sz w:val="26"/>
          <w:szCs w:val="26"/>
        </w:rPr>
        <w:t>understands the sacraments not only as sacred moments but as</w:t>
      </w:r>
      <w:r>
        <w:rPr>
          <w:rFonts w:ascii="Garamond" w:hAnsi="Garamond"/>
          <w:i/>
          <w:iCs/>
          <w:sz w:val="26"/>
          <w:szCs w:val="26"/>
        </w:rPr>
        <w:t xml:space="preserve"> </w:t>
      </w:r>
      <w:r w:rsidRPr="00584722">
        <w:rPr>
          <w:rFonts w:ascii="Garamond" w:hAnsi="Garamond"/>
          <w:i/>
          <w:iCs/>
          <w:sz w:val="26"/>
          <w:szCs w:val="26"/>
        </w:rPr>
        <w:t>sacred lenses that teach us to honor, serve, and walk alongside</w:t>
      </w:r>
      <w:r>
        <w:rPr>
          <w:rFonts w:ascii="Garamond" w:hAnsi="Garamond"/>
          <w:i/>
          <w:iCs/>
          <w:sz w:val="26"/>
          <w:szCs w:val="26"/>
        </w:rPr>
        <w:t xml:space="preserve"> </w:t>
      </w:r>
      <w:r w:rsidRPr="00584722">
        <w:rPr>
          <w:rFonts w:ascii="Garamond" w:hAnsi="Garamond"/>
          <w:i/>
          <w:iCs/>
          <w:sz w:val="26"/>
          <w:szCs w:val="26"/>
        </w:rPr>
        <w:t>the world with reverence. This vision grounds his preaching,</w:t>
      </w:r>
      <w:r>
        <w:rPr>
          <w:rFonts w:ascii="Garamond" w:hAnsi="Garamond"/>
          <w:i/>
          <w:iCs/>
          <w:sz w:val="26"/>
          <w:szCs w:val="26"/>
        </w:rPr>
        <w:t xml:space="preserve"> </w:t>
      </w:r>
      <w:r w:rsidRPr="00584722">
        <w:rPr>
          <w:rFonts w:ascii="Garamond" w:hAnsi="Garamond"/>
          <w:i/>
          <w:iCs/>
          <w:sz w:val="26"/>
          <w:szCs w:val="26"/>
        </w:rPr>
        <w:t>listening, and pastoral presence.</w:t>
      </w:r>
      <w:r>
        <w:rPr>
          <w:rFonts w:ascii="Garamond" w:hAnsi="Garamond"/>
          <w:i/>
          <w:iCs/>
          <w:sz w:val="26"/>
          <w:szCs w:val="26"/>
        </w:rPr>
        <w:t xml:space="preserve"> </w:t>
      </w:r>
      <w:r w:rsidRPr="00584722">
        <w:rPr>
          <w:rFonts w:ascii="Garamond" w:hAnsi="Garamond"/>
          <w:i/>
          <w:iCs/>
          <w:sz w:val="26"/>
          <w:szCs w:val="26"/>
        </w:rPr>
        <w:t>Quincy is completing an M.Div. at Bexley Seabury Episcopal</w:t>
      </w:r>
      <w:r>
        <w:rPr>
          <w:rFonts w:ascii="Garamond" w:hAnsi="Garamond"/>
          <w:i/>
          <w:iCs/>
          <w:sz w:val="26"/>
          <w:szCs w:val="26"/>
        </w:rPr>
        <w:t xml:space="preserve"> </w:t>
      </w:r>
      <w:r w:rsidRPr="00584722">
        <w:rPr>
          <w:rFonts w:ascii="Garamond" w:hAnsi="Garamond"/>
          <w:i/>
          <w:iCs/>
          <w:sz w:val="26"/>
          <w:szCs w:val="26"/>
        </w:rPr>
        <w:t>Seminary in Chicago and serves at The University of Alabama,</w:t>
      </w:r>
      <w:r>
        <w:rPr>
          <w:rFonts w:ascii="Garamond" w:hAnsi="Garamond"/>
          <w:i/>
          <w:iCs/>
          <w:sz w:val="26"/>
          <w:szCs w:val="26"/>
        </w:rPr>
        <w:t xml:space="preserve"> </w:t>
      </w:r>
      <w:r w:rsidRPr="00584722">
        <w:rPr>
          <w:rFonts w:ascii="Garamond" w:hAnsi="Garamond"/>
          <w:i/>
          <w:iCs/>
          <w:sz w:val="26"/>
          <w:szCs w:val="26"/>
        </w:rPr>
        <w:t>helping students flourish as leaders in an increasingly diverse</w:t>
      </w:r>
      <w:r>
        <w:rPr>
          <w:rFonts w:ascii="Garamond" w:hAnsi="Garamond"/>
          <w:i/>
          <w:iCs/>
          <w:sz w:val="26"/>
          <w:szCs w:val="26"/>
        </w:rPr>
        <w:t xml:space="preserve"> </w:t>
      </w:r>
      <w:r w:rsidRPr="00584722">
        <w:rPr>
          <w:rFonts w:ascii="Garamond" w:hAnsi="Garamond"/>
          <w:i/>
          <w:iCs/>
          <w:sz w:val="26"/>
          <w:szCs w:val="26"/>
        </w:rPr>
        <w:t>global society. He holds a B.S. in Sociology and an M.Ed. in</w:t>
      </w:r>
      <w:r>
        <w:rPr>
          <w:rFonts w:ascii="Garamond" w:hAnsi="Garamond"/>
          <w:i/>
          <w:iCs/>
          <w:sz w:val="26"/>
          <w:szCs w:val="26"/>
        </w:rPr>
        <w:t xml:space="preserve"> </w:t>
      </w:r>
      <w:r w:rsidRPr="00584722">
        <w:rPr>
          <w:rFonts w:ascii="Garamond" w:hAnsi="Garamond"/>
          <w:i/>
          <w:iCs/>
          <w:sz w:val="26"/>
          <w:szCs w:val="26"/>
        </w:rPr>
        <w:t>Counseling from the University of Montevallo. Beyond ministry</w:t>
      </w:r>
      <w:r>
        <w:rPr>
          <w:rFonts w:ascii="Garamond" w:hAnsi="Garamond"/>
          <w:i/>
          <w:iCs/>
          <w:sz w:val="26"/>
          <w:szCs w:val="26"/>
        </w:rPr>
        <w:t xml:space="preserve"> </w:t>
      </w:r>
      <w:r w:rsidRPr="00584722">
        <w:rPr>
          <w:rFonts w:ascii="Garamond" w:hAnsi="Garamond"/>
          <w:i/>
          <w:iCs/>
          <w:sz w:val="26"/>
          <w:szCs w:val="26"/>
        </w:rPr>
        <w:t>and work, he enjoys making music, traveling, and long walks with</w:t>
      </w:r>
      <w:r>
        <w:rPr>
          <w:rFonts w:ascii="Garamond" w:hAnsi="Garamond"/>
          <w:i/>
          <w:iCs/>
          <w:sz w:val="26"/>
          <w:szCs w:val="26"/>
        </w:rPr>
        <w:t xml:space="preserve"> </w:t>
      </w:r>
      <w:r w:rsidRPr="00584722">
        <w:rPr>
          <w:rFonts w:ascii="Garamond" w:hAnsi="Garamond"/>
          <w:i/>
          <w:iCs/>
          <w:sz w:val="26"/>
          <w:szCs w:val="26"/>
        </w:rPr>
        <w:t>his miniature schnauzer, Francis.</w:t>
      </w:r>
    </w:p>
    <w:p w14:paraId="498EE28F" w14:textId="77777777" w:rsidR="00F9557A" w:rsidRPr="00714534" w:rsidRDefault="00F9557A" w:rsidP="00F9557A">
      <w:pPr>
        <w:rPr>
          <w:rFonts w:ascii="Garamond" w:hAnsi="Garamond"/>
          <w:b/>
          <w:bCs/>
          <w:i/>
          <w:iCs/>
          <w:sz w:val="26"/>
          <w:szCs w:val="26"/>
        </w:rPr>
      </w:pPr>
    </w:p>
    <w:p w14:paraId="3A949D97" w14:textId="415A28D4" w:rsidR="000661CF" w:rsidRPr="00A53577" w:rsidRDefault="00F9557A">
      <w:pPr>
        <w:rPr>
          <w:rFonts w:ascii="Garamond" w:hAnsi="Garamond"/>
        </w:rPr>
      </w:pPr>
      <w:r w:rsidRPr="00714534">
        <w:rPr>
          <w:rFonts w:ascii="Garamond" w:hAnsi="Garamond"/>
          <w:noProof/>
        </w:rPr>
        <mc:AlternateContent>
          <mc:Choice Requires="wps">
            <w:drawing>
              <wp:anchor distT="0" distB="0" distL="114300" distR="114300" simplePos="0" relativeHeight="251659264" behindDoc="0" locked="0" layoutInCell="1" allowOverlap="1" wp14:anchorId="72F725D5" wp14:editId="0E735684">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F38BD32" w14:textId="77777777" w:rsidR="00F9557A" w:rsidRPr="00225FEC" w:rsidRDefault="00F9557A" w:rsidP="00F9557A">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EBF1229" w14:textId="77777777" w:rsidR="00F9557A" w:rsidRPr="00225FEC" w:rsidRDefault="00F9557A" w:rsidP="00F9557A">
                            <w:pPr>
                              <w:rPr>
                                <w:rFonts w:ascii="Gill Sans MT" w:hAnsi="Gill Sans MT"/>
                                <w:sz w:val="22"/>
                                <w:szCs w:val="22"/>
                              </w:rPr>
                            </w:pPr>
                          </w:p>
                          <w:p w14:paraId="3328976C" w14:textId="77777777" w:rsidR="00F9557A" w:rsidRPr="00225FEC" w:rsidRDefault="00F9557A" w:rsidP="00F9557A">
                            <w:pPr>
                              <w:rPr>
                                <w:rFonts w:ascii="Gill Sans MT" w:hAnsi="Gill Sans MT"/>
                                <w:sz w:val="22"/>
                                <w:szCs w:val="22"/>
                              </w:rPr>
                            </w:pPr>
                            <w:hyperlink r:id="rId6" w:history="1">
                              <w:r w:rsidRPr="00225FEC">
                                <w:rPr>
                                  <w:rStyle w:val="Hyperlink"/>
                                  <w:rFonts w:ascii="Gill Sans MT" w:hAnsi="Gill Sans MT"/>
                                  <w:sz w:val="22"/>
                                  <w:szCs w:val="22"/>
                                </w:rPr>
                                <w:t>https://www.episcopalchurch.org/bible-study/</w:t>
                              </w:r>
                            </w:hyperlink>
                          </w:p>
                          <w:p w14:paraId="3745CCB2" w14:textId="77777777" w:rsidR="00F9557A" w:rsidRPr="00225FEC" w:rsidRDefault="00F9557A" w:rsidP="00F9557A">
                            <w:pPr>
                              <w:rPr>
                                <w:rFonts w:ascii="Gill Sans MT" w:hAnsi="Gill Sans MT"/>
                                <w:sz w:val="22"/>
                                <w:szCs w:val="22"/>
                              </w:rPr>
                            </w:pPr>
                            <w:hyperlink r:id="rId7"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725D5"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6F38BD32" w14:textId="77777777" w:rsidR="00F9557A" w:rsidRPr="00225FEC" w:rsidRDefault="00F9557A" w:rsidP="00F9557A">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EBF1229" w14:textId="77777777" w:rsidR="00F9557A" w:rsidRPr="00225FEC" w:rsidRDefault="00F9557A" w:rsidP="00F9557A">
                      <w:pPr>
                        <w:rPr>
                          <w:rFonts w:ascii="Gill Sans MT" w:hAnsi="Gill Sans MT"/>
                          <w:sz w:val="22"/>
                          <w:szCs w:val="22"/>
                        </w:rPr>
                      </w:pPr>
                    </w:p>
                    <w:p w14:paraId="3328976C" w14:textId="77777777" w:rsidR="00F9557A" w:rsidRPr="00225FEC" w:rsidRDefault="00F9557A" w:rsidP="00F9557A">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3745CCB2" w14:textId="77777777" w:rsidR="00F9557A" w:rsidRPr="00225FEC" w:rsidRDefault="00F9557A" w:rsidP="00F9557A">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714534">
        <w:rPr>
          <w:rFonts w:ascii="Garamond" w:hAnsi="Garamond"/>
          <w:noProof/>
          <w14:ligatures w14:val="standardContextual"/>
        </w:rPr>
        <w:drawing>
          <wp:inline distT="0" distB="0" distL="0" distR="0" wp14:anchorId="79CABC46" wp14:editId="71A5BDB7">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sectPr w:rsidR="000661CF" w:rsidRPr="00A53577" w:rsidSect="00F9557A">
      <w:footerReference w:type="default" r:id="rId11"/>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1215" w14:textId="77777777" w:rsidR="00F9557A" w:rsidRPr="00812385" w:rsidRDefault="00F9557A"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12FEB288" w14:textId="77777777" w:rsidR="00F9557A" w:rsidRPr="00812385" w:rsidRDefault="00F9557A" w:rsidP="00812385">
    <w:pPr>
      <w:pStyle w:val="Footer"/>
      <w:rPr>
        <w:rFonts w:ascii="Garamond" w:hAnsi="Garamond"/>
        <w:sz w:val="18"/>
      </w:rPr>
    </w:pPr>
    <w:r w:rsidRPr="00812385">
      <w:rPr>
        <w:rFonts w:ascii="Garamond" w:hAnsi="Garamond"/>
        <w:sz w:val="18"/>
      </w:rPr>
      <w:t>© 20</w:t>
    </w:r>
    <w:r>
      <w:rPr>
        <w:rFonts w:ascii="Garamond" w:hAnsi="Garamond"/>
        <w:sz w:val="18"/>
      </w:rPr>
      <w:t>25</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52F"/>
    <w:multiLevelType w:val="hybridMultilevel"/>
    <w:tmpl w:val="7FDC8608"/>
    <w:lvl w:ilvl="0" w:tplc="04090001">
      <w:start w:val="1"/>
      <w:numFmt w:val="bullet"/>
      <w:lvlText w:val=""/>
      <w:lvlJc w:val="left"/>
      <w:pPr>
        <w:ind w:left="720" w:hanging="360"/>
      </w:pPr>
      <w:rPr>
        <w:rFonts w:ascii="Symbol" w:hAnsi="Symbol" w:hint="default"/>
      </w:rPr>
    </w:lvl>
    <w:lvl w:ilvl="1" w:tplc="1FB6D1D8">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C04F2"/>
    <w:multiLevelType w:val="hybridMultilevel"/>
    <w:tmpl w:val="BB8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69110">
    <w:abstractNumId w:val="0"/>
  </w:num>
  <w:num w:numId="2" w16cid:durableId="1162351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7A"/>
    <w:rsid w:val="0003608D"/>
    <w:rsid w:val="000661CF"/>
    <w:rsid w:val="00067E0D"/>
    <w:rsid w:val="00070D7F"/>
    <w:rsid w:val="00073C97"/>
    <w:rsid w:val="000950DA"/>
    <w:rsid w:val="00110657"/>
    <w:rsid w:val="00124071"/>
    <w:rsid w:val="00242F20"/>
    <w:rsid w:val="0029396C"/>
    <w:rsid w:val="00352586"/>
    <w:rsid w:val="004060A6"/>
    <w:rsid w:val="0048277B"/>
    <w:rsid w:val="004A0AA7"/>
    <w:rsid w:val="004E353B"/>
    <w:rsid w:val="00556830"/>
    <w:rsid w:val="00584722"/>
    <w:rsid w:val="005917FE"/>
    <w:rsid w:val="0060653F"/>
    <w:rsid w:val="006065AC"/>
    <w:rsid w:val="00657F27"/>
    <w:rsid w:val="006725FB"/>
    <w:rsid w:val="0069373F"/>
    <w:rsid w:val="006B568C"/>
    <w:rsid w:val="0073214F"/>
    <w:rsid w:val="007B36D3"/>
    <w:rsid w:val="007F7C05"/>
    <w:rsid w:val="008A10D5"/>
    <w:rsid w:val="008D4810"/>
    <w:rsid w:val="00925A9B"/>
    <w:rsid w:val="009570A0"/>
    <w:rsid w:val="00983F3B"/>
    <w:rsid w:val="009F7B5A"/>
    <w:rsid w:val="00A53577"/>
    <w:rsid w:val="00B94032"/>
    <w:rsid w:val="00B95A8A"/>
    <w:rsid w:val="00C01D04"/>
    <w:rsid w:val="00C94BBC"/>
    <w:rsid w:val="00CD4750"/>
    <w:rsid w:val="00CE1661"/>
    <w:rsid w:val="00CF3B2D"/>
    <w:rsid w:val="00D040A2"/>
    <w:rsid w:val="00DD750F"/>
    <w:rsid w:val="00E3771F"/>
    <w:rsid w:val="00E512D9"/>
    <w:rsid w:val="00EC0BA3"/>
    <w:rsid w:val="00ED544E"/>
    <w:rsid w:val="00EF069D"/>
    <w:rsid w:val="00EF6CFE"/>
    <w:rsid w:val="00F02E09"/>
    <w:rsid w:val="00F573A2"/>
    <w:rsid w:val="00F73968"/>
    <w:rsid w:val="00F8051C"/>
    <w:rsid w:val="00F9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39302D"/>
  <w15:chartTrackingRefBased/>
  <w15:docId w15:val="{23F94957-8001-BD4B-82F3-035342B5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A"/>
    <w:pPr>
      <w:spacing w:after="0" w:line="240" w:lineRule="auto"/>
    </w:pPr>
    <w:rPr>
      <w:kern w:val="0"/>
      <w14:ligatures w14:val="none"/>
    </w:rPr>
  </w:style>
  <w:style w:type="paragraph" w:styleId="Heading1">
    <w:name w:val="heading 1"/>
    <w:basedOn w:val="Normal"/>
    <w:next w:val="Normal"/>
    <w:link w:val="Heading1Char"/>
    <w:uiPriority w:val="9"/>
    <w:qFormat/>
    <w:rsid w:val="00F95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5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5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5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5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57A"/>
    <w:rPr>
      <w:rFonts w:eastAsiaTheme="majorEastAsia" w:cstheme="majorBidi"/>
      <w:color w:val="272727" w:themeColor="text1" w:themeTint="D8"/>
    </w:rPr>
  </w:style>
  <w:style w:type="paragraph" w:styleId="Title">
    <w:name w:val="Title"/>
    <w:basedOn w:val="Normal"/>
    <w:next w:val="Normal"/>
    <w:link w:val="TitleChar"/>
    <w:uiPriority w:val="10"/>
    <w:qFormat/>
    <w:rsid w:val="00F955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57A"/>
    <w:pPr>
      <w:spacing w:before="160"/>
      <w:jc w:val="center"/>
    </w:pPr>
    <w:rPr>
      <w:i/>
      <w:iCs/>
      <w:color w:val="404040" w:themeColor="text1" w:themeTint="BF"/>
    </w:rPr>
  </w:style>
  <w:style w:type="character" w:customStyle="1" w:styleId="QuoteChar">
    <w:name w:val="Quote Char"/>
    <w:basedOn w:val="DefaultParagraphFont"/>
    <w:link w:val="Quote"/>
    <w:uiPriority w:val="29"/>
    <w:rsid w:val="00F9557A"/>
    <w:rPr>
      <w:i/>
      <w:iCs/>
      <w:color w:val="404040" w:themeColor="text1" w:themeTint="BF"/>
    </w:rPr>
  </w:style>
  <w:style w:type="paragraph" w:styleId="ListParagraph">
    <w:name w:val="List Paragraph"/>
    <w:basedOn w:val="Normal"/>
    <w:uiPriority w:val="34"/>
    <w:qFormat/>
    <w:rsid w:val="00F9557A"/>
    <w:pPr>
      <w:ind w:left="720"/>
      <w:contextualSpacing/>
    </w:pPr>
  </w:style>
  <w:style w:type="character" w:styleId="IntenseEmphasis">
    <w:name w:val="Intense Emphasis"/>
    <w:basedOn w:val="DefaultParagraphFont"/>
    <w:uiPriority w:val="21"/>
    <w:qFormat/>
    <w:rsid w:val="00F9557A"/>
    <w:rPr>
      <w:i/>
      <w:iCs/>
      <w:color w:val="0F4761" w:themeColor="accent1" w:themeShade="BF"/>
    </w:rPr>
  </w:style>
  <w:style w:type="paragraph" w:styleId="IntenseQuote">
    <w:name w:val="Intense Quote"/>
    <w:basedOn w:val="Normal"/>
    <w:next w:val="Normal"/>
    <w:link w:val="IntenseQuoteChar"/>
    <w:uiPriority w:val="30"/>
    <w:qFormat/>
    <w:rsid w:val="00F95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57A"/>
    <w:rPr>
      <w:i/>
      <w:iCs/>
      <w:color w:val="0F4761" w:themeColor="accent1" w:themeShade="BF"/>
    </w:rPr>
  </w:style>
  <w:style w:type="character" w:styleId="IntenseReference">
    <w:name w:val="Intense Reference"/>
    <w:basedOn w:val="DefaultParagraphFont"/>
    <w:uiPriority w:val="32"/>
    <w:qFormat/>
    <w:rsid w:val="00F9557A"/>
    <w:rPr>
      <w:b/>
      <w:bCs/>
      <w:smallCaps/>
      <w:color w:val="0F4761" w:themeColor="accent1" w:themeShade="BF"/>
      <w:spacing w:val="5"/>
    </w:rPr>
  </w:style>
  <w:style w:type="paragraph" w:styleId="Footer">
    <w:name w:val="footer"/>
    <w:basedOn w:val="Normal"/>
    <w:link w:val="FooterChar"/>
    <w:uiPriority w:val="99"/>
    <w:unhideWhenUsed/>
    <w:rsid w:val="00F9557A"/>
    <w:pPr>
      <w:tabs>
        <w:tab w:val="center" w:pos="4680"/>
        <w:tab w:val="right" w:pos="9360"/>
      </w:tabs>
    </w:pPr>
  </w:style>
  <w:style w:type="character" w:customStyle="1" w:styleId="FooterChar">
    <w:name w:val="Footer Char"/>
    <w:basedOn w:val="DefaultParagraphFont"/>
    <w:link w:val="Footer"/>
    <w:uiPriority w:val="99"/>
    <w:rsid w:val="00F9557A"/>
    <w:rPr>
      <w:kern w:val="0"/>
      <w14:ligatures w14:val="none"/>
    </w:rPr>
  </w:style>
  <w:style w:type="character" w:styleId="Hyperlink">
    <w:name w:val="Hyperlink"/>
    <w:basedOn w:val="DefaultParagraphFont"/>
    <w:uiPriority w:val="99"/>
    <w:unhideWhenUsed/>
    <w:rsid w:val="00F9557A"/>
    <w:rPr>
      <w:color w:val="467886" w:themeColor="hyperlink"/>
      <w:u w:val="single"/>
    </w:rPr>
  </w:style>
  <w:style w:type="paragraph" w:customStyle="1" w:styleId="Body">
    <w:name w:val="Body"/>
    <w:rsid w:val="00F9557A"/>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piscopalchurch.org/sermons-that-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church.org/bible-study/"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50</cp:revision>
  <dcterms:created xsi:type="dcterms:W3CDTF">2025-12-16T13:31:00Z</dcterms:created>
  <dcterms:modified xsi:type="dcterms:W3CDTF">2025-12-16T14:02:00Z</dcterms:modified>
</cp:coreProperties>
</file>